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83" w:rsidRDefault="004C2783" w:rsidP="004C2783">
      <w:pPr>
        <w:rPr>
          <w:rFonts w:asciiTheme="minorHAnsi" w:hAnsiTheme="minorHAnsi"/>
          <w:b/>
        </w:rPr>
      </w:pPr>
      <w:r>
        <w:rPr>
          <w:rFonts w:asciiTheme="minorHAnsi" w:hAnsiTheme="minorHAnsi"/>
        </w:rPr>
        <w:t xml:space="preserve">Mid-Iowa Community Action, Inc. </w:t>
      </w:r>
      <w:r>
        <w:rPr>
          <w:rFonts w:asciiTheme="minorHAnsi" w:hAnsiTheme="minorHAnsi"/>
          <w:b/>
        </w:rPr>
        <w:t xml:space="preserve">                        Job Description</w:t>
      </w:r>
      <w:r>
        <w:rPr>
          <w:rFonts w:asciiTheme="minorHAnsi" w:hAnsiTheme="minorHAnsi"/>
          <w:b/>
        </w:rPr>
        <w:tab/>
      </w:r>
      <w:r>
        <w:rPr>
          <w:rFonts w:asciiTheme="minorHAnsi" w:hAnsiTheme="minorHAnsi"/>
          <w:b/>
        </w:rPr>
        <w:tab/>
      </w:r>
    </w:p>
    <w:p w:rsidR="00304367" w:rsidRDefault="00304367" w:rsidP="006561D0">
      <w:pPr>
        <w:rPr>
          <w:rFonts w:asciiTheme="minorHAnsi" w:hAnsiTheme="minorHAnsi"/>
          <w:b/>
        </w:rPr>
      </w:pPr>
    </w:p>
    <w:p w:rsidR="006561D0" w:rsidRPr="006F33A3" w:rsidRDefault="006561D0" w:rsidP="006561D0">
      <w:pPr>
        <w:rPr>
          <w:rFonts w:asciiTheme="minorHAnsi" w:hAnsiTheme="minorHAnsi"/>
          <w:b/>
        </w:rPr>
      </w:pPr>
      <w:r w:rsidRPr="006F33A3">
        <w:rPr>
          <w:rFonts w:asciiTheme="minorHAnsi" w:hAnsiTheme="minorHAnsi"/>
          <w:b/>
        </w:rPr>
        <w:t xml:space="preserve">TITLE:  </w:t>
      </w:r>
      <w:r w:rsidR="003D0FCD">
        <w:rPr>
          <w:rFonts w:asciiTheme="minorHAnsi" w:hAnsiTheme="minorHAnsi"/>
          <w:b/>
        </w:rPr>
        <w:t>ECP Recruitment Specialist</w:t>
      </w:r>
    </w:p>
    <w:p w:rsidR="006561D0" w:rsidRPr="00DD0BD9" w:rsidRDefault="006561D0" w:rsidP="006561D0">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A3739D">
        <w:rPr>
          <w:rFonts w:asciiTheme="minorHAnsi" w:hAnsiTheme="minorHAnsi"/>
        </w:rPr>
        <w:t>Assigned</w:t>
      </w:r>
      <w:r w:rsidR="00320006" w:rsidRPr="00DD0BD9">
        <w:rPr>
          <w:rFonts w:asciiTheme="minorHAnsi" w:hAnsiTheme="minorHAnsi"/>
        </w:rPr>
        <w:t xml:space="preserve"> Supervisor</w:t>
      </w:r>
    </w:p>
    <w:p w:rsidR="006561D0" w:rsidRDefault="006561D0" w:rsidP="006561D0">
      <w:pPr>
        <w:spacing w:after="0"/>
        <w:rPr>
          <w:rFonts w:asciiTheme="minorHAnsi" w:hAnsiTheme="minorHAnsi"/>
          <w:b/>
        </w:rPr>
      </w:pPr>
      <w:r w:rsidRPr="006F33A3">
        <w:rPr>
          <w:rFonts w:asciiTheme="minorHAnsi" w:hAnsiTheme="minorHAnsi"/>
          <w:b/>
        </w:rPr>
        <w:t>Job Summary</w:t>
      </w:r>
    </w:p>
    <w:p w:rsidR="006561D0" w:rsidRPr="0000018D" w:rsidRDefault="006561D0" w:rsidP="0000018D">
      <w:pPr>
        <w:rPr>
          <w:rFonts w:asciiTheme="minorHAnsi" w:hAnsiTheme="minorHAnsi" w:cstheme="minorHAnsi"/>
        </w:rPr>
      </w:pPr>
      <w:r w:rsidRPr="00DD2025">
        <w:rPr>
          <w:rFonts w:asciiTheme="minorHAnsi" w:hAnsiTheme="minorHAnsi"/>
        </w:rPr>
        <w:t>Contributes to mission and vision of MICA by creating a positive, respectful, safe environment when working with families</w:t>
      </w:r>
      <w:r>
        <w:rPr>
          <w:rFonts w:asciiTheme="minorHAnsi" w:hAnsiTheme="minorHAnsi"/>
        </w:rPr>
        <w:t>,</w:t>
      </w:r>
      <w:r w:rsidRPr="00DD2025">
        <w:rPr>
          <w:rFonts w:asciiTheme="minorHAnsi" w:hAnsiTheme="minorHAnsi"/>
        </w:rPr>
        <w:t xml:space="preserve"> agency and community partners</w:t>
      </w:r>
      <w:r w:rsidR="00572DEE">
        <w:rPr>
          <w:rFonts w:asciiTheme="minorHAnsi" w:hAnsiTheme="minorHAnsi"/>
        </w:rPr>
        <w:t>.</w:t>
      </w:r>
      <w:r w:rsidR="0000018D" w:rsidRPr="0000018D">
        <w:rPr>
          <w:rFonts w:ascii="Bookman Old Style" w:hAnsi="Bookman Old Style"/>
          <w:sz w:val="24"/>
          <w:szCs w:val="24"/>
          <w:shd w:val="clear" w:color="auto" w:fill="FFFFFF"/>
        </w:rPr>
        <w:t xml:space="preserve"> </w:t>
      </w:r>
      <w:r w:rsidR="0000018D" w:rsidRPr="0000018D">
        <w:rPr>
          <w:rStyle w:val="uimktc"/>
          <w:rFonts w:asciiTheme="minorHAnsi" w:hAnsiTheme="minorHAnsi" w:cstheme="minorHAnsi"/>
          <w:shd w:val="clear" w:color="auto" w:fill="FFFFFF"/>
        </w:rPr>
        <w:t xml:space="preserve">Provides direct assistance to families by conducting in-person family interviews to begin and complete the intake process for Head Start/Early Head Start.  Works closely with the Family Development Specialists and Family Development Coordinator to ensure full enrollment.  Recruits families for MICA programs.  Maintains program compliance and accurate records.  Collaborates with other agencies. </w:t>
      </w:r>
      <w:r w:rsidRPr="00DD2025">
        <w:rPr>
          <w:rFonts w:asciiTheme="minorHAnsi" w:hAnsiTheme="minorHAnsi" w:cs="Arial"/>
        </w:rPr>
        <w:t xml:space="preserve">This position may perform regular duties at alternatives sites with permission of the Program Director.  </w:t>
      </w:r>
    </w:p>
    <w:p w:rsidR="006561D0" w:rsidRDefault="006561D0" w:rsidP="006561D0">
      <w:pPr>
        <w:rPr>
          <w:rFonts w:asciiTheme="minorHAnsi" w:hAnsiTheme="minorHAnsi"/>
          <w:b/>
        </w:rPr>
      </w:pPr>
      <w:r w:rsidRPr="006F33A3">
        <w:rPr>
          <w:rFonts w:asciiTheme="minorHAnsi" w:hAnsiTheme="minorHAnsi"/>
          <w:b/>
        </w:rPr>
        <w:t>Essential Job Functions</w:t>
      </w:r>
    </w:p>
    <w:p w:rsidR="006561D0" w:rsidRPr="0000018D" w:rsidRDefault="0000018D" w:rsidP="0000018D">
      <w:pPr>
        <w:rPr>
          <w:rFonts w:asciiTheme="minorHAnsi" w:hAnsiTheme="minorHAnsi" w:cstheme="minorHAnsi"/>
        </w:rPr>
      </w:pPr>
      <w:r w:rsidRPr="0000018D">
        <w:rPr>
          <w:rFonts w:asciiTheme="minorHAnsi" w:hAnsiTheme="minorHAnsi" w:cstheme="minorHAnsi"/>
        </w:rPr>
        <w:t xml:space="preserve">Responsible for the recruitment and enrollment of children and families in Marshall County.  Will assist other counties as needed. </w:t>
      </w:r>
      <w:r w:rsidR="006561D0">
        <w:rPr>
          <w:rFonts w:asciiTheme="minorHAnsi" w:hAnsiTheme="minorHAnsi"/>
        </w:rPr>
        <w:t>Builds and maintains positive relationships with team members and agency and community partners to achieve results.</w:t>
      </w:r>
    </w:p>
    <w:p w:rsidR="0000018D" w:rsidRPr="0000018D" w:rsidRDefault="0000018D" w:rsidP="0000018D">
      <w:pPr>
        <w:pStyle w:val="ListParagraph"/>
        <w:numPr>
          <w:ilvl w:val="0"/>
          <w:numId w:val="7"/>
        </w:numPr>
        <w:spacing w:after="160" w:line="259" w:lineRule="auto"/>
        <w:rPr>
          <w:rFonts w:asciiTheme="minorHAnsi" w:hAnsiTheme="minorHAnsi" w:cstheme="minorHAnsi"/>
          <w:color w:val="222222"/>
        </w:rPr>
      </w:pPr>
      <w:r w:rsidRPr="0000018D">
        <w:rPr>
          <w:rFonts w:asciiTheme="minorHAnsi" w:hAnsiTheme="minorHAnsi" w:cstheme="minorHAnsi"/>
          <w:color w:val="222222"/>
        </w:rPr>
        <w:t>Recruits families for program</w:t>
      </w:r>
    </w:p>
    <w:p w:rsidR="0000018D" w:rsidRPr="0000018D" w:rsidRDefault="0000018D" w:rsidP="0000018D">
      <w:pPr>
        <w:pStyle w:val="ListParagraph"/>
        <w:numPr>
          <w:ilvl w:val="0"/>
          <w:numId w:val="7"/>
        </w:numPr>
        <w:spacing w:after="160" w:line="259" w:lineRule="auto"/>
        <w:rPr>
          <w:rFonts w:asciiTheme="minorHAnsi" w:hAnsiTheme="minorHAnsi" w:cstheme="minorHAnsi"/>
          <w:color w:val="222222"/>
        </w:rPr>
      </w:pPr>
      <w:r w:rsidRPr="0000018D">
        <w:rPr>
          <w:rFonts w:asciiTheme="minorHAnsi" w:hAnsiTheme="minorHAnsi" w:cstheme="minorHAnsi"/>
          <w:color w:val="222222"/>
        </w:rPr>
        <w:t>Completes initial intake with family</w:t>
      </w:r>
    </w:p>
    <w:p w:rsidR="0000018D" w:rsidRPr="0000018D" w:rsidRDefault="0000018D" w:rsidP="0000018D">
      <w:pPr>
        <w:pStyle w:val="ListParagraph"/>
        <w:numPr>
          <w:ilvl w:val="0"/>
          <w:numId w:val="7"/>
        </w:numPr>
        <w:spacing w:after="160" w:line="259" w:lineRule="auto"/>
        <w:rPr>
          <w:rFonts w:asciiTheme="minorHAnsi" w:hAnsiTheme="minorHAnsi" w:cstheme="minorHAnsi"/>
          <w:color w:val="222222"/>
        </w:rPr>
      </w:pPr>
      <w:r w:rsidRPr="0000018D">
        <w:rPr>
          <w:rFonts w:asciiTheme="minorHAnsi" w:hAnsiTheme="minorHAnsi" w:cstheme="minorHAnsi"/>
          <w:color w:val="222222"/>
        </w:rPr>
        <w:t>Connects families to resources as needed</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color w:val="222222"/>
        </w:rPr>
        <w:t xml:space="preserve">Determines eligibility for enrollment </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Receive and process referrals from partner agencies and programs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Assist waitlist families in completing new intakes for upcoming program year</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Works with Family Development Specialist to ensure current EHS children who are transitioning out of the program have a Head Start intake completed</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Assists in maintains a complete and accurate enrollment database including updated and accurate waiting list</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Completes data entry for all intakes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Completes an accurate and update referral tracking system</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Assist Family Development Coordinator with the outreach and promotion of program</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Ensures recruitment materials are updated and available for all counties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Participates in community awareness events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Works with Family Development Coordinator and Family Development Specialist</w:t>
      </w:r>
      <w:r w:rsidR="00572DEE">
        <w:rPr>
          <w:rFonts w:asciiTheme="minorHAnsi" w:hAnsiTheme="minorHAnsi" w:cstheme="minorHAnsi"/>
        </w:rPr>
        <w:t>s</w:t>
      </w:r>
      <w:r w:rsidRPr="0000018D">
        <w:rPr>
          <w:rFonts w:asciiTheme="minorHAnsi" w:hAnsiTheme="minorHAnsi" w:cstheme="minorHAnsi"/>
        </w:rPr>
        <w:t xml:space="preserve"> to identify and fill enrollment gaps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Provide Family Development Coordinator a monthly report on recruitment efforts, activities and status of incomplete intakes</w:t>
      </w:r>
    </w:p>
    <w:p w:rsidR="0000018D" w:rsidRPr="0000018D" w:rsidRDefault="0000018D" w:rsidP="0000018D">
      <w:pPr>
        <w:pStyle w:val="ListParagraph"/>
        <w:numPr>
          <w:ilvl w:val="0"/>
          <w:numId w:val="7"/>
        </w:numPr>
        <w:spacing w:after="160" w:line="259" w:lineRule="auto"/>
        <w:rPr>
          <w:rFonts w:asciiTheme="minorHAnsi" w:hAnsiTheme="minorHAnsi" w:cstheme="minorHAnsi"/>
        </w:rPr>
      </w:pPr>
      <w:r w:rsidRPr="0000018D">
        <w:rPr>
          <w:rFonts w:asciiTheme="minorHAnsi" w:hAnsiTheme="minorHAnsi" w:cstheme="minorHAnsi"/>
        </w:rPr>
        <w:t>Markets programs effectively</w:t>
      </w:r>
    </w:p>
    <w:p w:rsidR="006561D0" w:rsidRDefault="006561D0" w:rsidP="006561D0">
      <w:pPr>
        <w:pStyle w:val="ListParagraph"/>
        <w:numPr>
          <w:ilvl w:val="0"/>
          <w:numId w:val="7"/>
        </w:numPr>
        <w:spacing w:after="0"/>
        <w:rPr>
          <w:rFonts w:asciiTheme="minorHAnsi" w:hAnsiTheme="minorHAnsi"/>
        </w:rPr>
      </w:pPr>
      <w:r w:rsidRPr="00470443">
        <w:rPr>
          <w:rFonts w:asciiTheme="minorHAnsi" w:hAnsiTheme="minorHAnsi"/>
        </w:rPr>
        <w:t>Attends required meetings</w:t>
      </w:r>
    </w:p>
    <w:p w:rsidR="0000018D" w:rsidRDefault="0000018D" w:rsidP="0000018D">
      <w:pPr>
        <w:pStyle w:val="ListParagraph"/>
        <w:spacing w:after="0"/>
        <w:rPr>
          <w:rFonts w:asciiTheme="minorHAnsi" w:hAnsiTheme="minorHAnsi"/>
        </w:rPr>
      </w:pPr>
    </w:p>
    <w:p w:rsidR="0000018D" w:rsidRDefault="0000018D" w:rsidP="0000018D">
      <w:pPr>
        <w:pStyle w:val="ListParagraph"/>
        <w:spacing w:after="0"/>
        <w:rPr>
          <w:rFonts w:asciiTheme="minorHAnsi" w:hAnsiTheme="minorHAnsi"/>
        </w:rPr>
      </w:pPr>
    </w:p>
    <w:p w:rsidR="006561D0" w:rsidRDefault="006561D0" w:rsidP="006561D0">
      <w:pPr>
        <w:spacing w:after="0"/>
        <w:rPr>
          <w:rFonts w:asciiTheme="minorHAnsi" w:hAnsiTheme="minorHAnsi"/>
        </w:rPr>
      </w:pPr>
      <w:r>
        <w:rPr>
          <w:rFonts w:asciiTheme="minorHAnsi" w:hAnsiTheme="minorHAnsi"/>
        </w:rPr>
        <w:lastRenderedPageBreak/>
        <w:t>Compliance</w:t>
      </w:r>
    </w:p>
    <w:p w:rsidR="006561D0" w:rsidRDefault="006561D0" w:rsidP="006561D0">
      <w:pPr>
        <w:pStyle w:val="ListParagraph"/>
        <w:numPr>
          <w:ilvl w:val="0"/>
          <w:numId w:val="4"/>
        </w:numPr>
        <w:spacing w:after="0"/>
        <w:rPr>
          <w:rFonts w:asciiTheme="minorHAnsi" w:hAnsiTheme="minorHAnsi"/>
        </w:rPr>
      </w:pPr>
      <w:r w:rsidRPr="00470443">
        <w:rPr>
          <w:rFonts w:asciiTheme="minorHAnsi" w:hAnsiTheme="minorHAnsi"/>
        </w:rPr>
        <w:t xml:space="preserve">Must maintain </w:t>
      </w:r>
      <w:r w:rsidRPr="00470443">
        <w:rPr>
          <w:rFonts w:asciiTheme="minorHAnsi" w:hAnsiTheme="minorHAnsi"/>
          <w:i/>
        </w:rPr>
        <w:t>strict</w:t>
      </w:r>
      <w:r w:rsidRPr="00470443">
        <w:rPr>
          <w:rFonts w:asciiTheme="minorHAnsi" w:hAnsiTheme="minorHAnsi"/>
        </w:rPr>
        <w:t xml:space="preserve"> confidentiality at all times</w:t>
      </w:r>
    </w:p>
    <w:p w:rsidR="0000018D" w:rsidRDefault="0000018D" w:rsidP="0000018D">
      <w:pPr>
        <w:pStyle w:val="ListParagraph"/>
        <w:numPr>
          <w:ilvl w:val="0"/>
          <w:numId w:val="4"/>
        </w:numPr>
        <w:spacing w:after="160" w:line="259" w:lineRule="auto"/>
        <w:rPr>
          <w:rFonts w:asciiTheme="minorHAnsi" w:hAnsiTheme="minorHAnsi" w:cstheme="minorHAnsi"/>
        </w:rPr>
      </w:pPr>
      <w:r w:rsidRPr="0000018D">
        <w:rPr>
          <w:rFonts w:asciiTheme="minorHAnsi" w:hAnsiTheme="minorHAnsi" w:cstheme="minorHAnsi"/>
        </w:rPr>
        <w:t>Maintains documentation of referrals</w:t>
      </w:r>
    </w:p>
    <w:p w:rsidR="0000018D" w:rsidRPr="001D2C9F" w:rsidRDefault="0000018D" w:rsidP="0000018D">
      <w:pPr>
        <w:pStyle w:val="ListParagraph"/>
        <w:numPr>
          <w:ilvl w:val="0"/>
          <w:numId w:val="4"/>
        </w:numPr>
        <w:spacing w:after="160" w:line="259" w:lineRule="auto"/>
        <w:rPr>
          <w:rFonts w:asciiTheme="minorHAnsi" w:hAnsiTheme="minorHAnsi" w:cstheme="minorHAnsi"/>
        </w:rPr>
      </w:pPr>
      <w:r>
        <w:rPr>
          <w:rFonts w:asciiTheme="minorHAnsi" w:hAnsiTheme="minorHAnsi" w:cstheme="minorHAnsi"/>
        </w:rPr>
        <w:t>Maintains full enrollment</w:t>
      </w:r>
      <w:r w:rsidR="00572DEE">
        <w:rPr>
          <w:rFonts w:asciiTheme="minorHAnsi" w:hAnsiTheme="minorHAnsi" w:cstheme="minorHAnsi"/>
        </w:rPr>
        <w:t xml:space="preserve"> </w:t>
      </w:r>
      <w:r w:rsidR="00572DEE" w:rsidRPr="001D2C9F">
        <w:rPr>
          <w:rFonts w:asciiTheme="minorHAnsi" w:hAnsiTheme="minorHAnsi" w:cstheme="minorHAnsi"/>
        </w:rPr>
        <w:t>in Marshall County</w:t>
      </w:r>
    </w:p>
    <w:p w:rsidR="006561D0" w:rsidRPr="001D2C9F" w:rsidRDefault="006561D0" w:rsidP="00BE30B1">
      <w:pPr>
        <w:pStyle w:val="ListParagraph"/>
        <w:numPr>
          <w:ilvl w:val="0"/>
          <w:numId w:val="4"/>
        </w:numPr>
        <w:spacing w:after="0" w:line="259" w:lineRule="auto"/>
        <w:rPr>
          <w:rFonts w:asciiTheme="minorHAnsi" w:hAnsiTheme="minorHAnsi" w:cstheme="minorHAnsi"/>
        </w:rPr>
      </w:pPr>
      <w:r w:rsidRPr="001D2C9F">
        <w:rPr>
          <w:rFonts w:asciiTheme="minorHAnsi" w:hAnsiTheme="minorHAnsi" w:cs="Arial"/>
        </w:rPr>
        <w:t>Maintains waiting list</w:t>
      </w:r>
      <w:r w:rsidR="00572DEE" w:rsidRPr="001D2C9F">
        <w:rPr>
          <w:rFonts w:asciiTheme="minorHAnsi" w:hAnsiTheme="minorHAnsi" w:cs="Arial"/>
        </w:rPr>
        <w:t xml:space="preserve"> </w:t>
      </w:r>
      <w:r w:rsidR="00572DEE" w:rsidRPr="001D2C9F">
        <w:rPr>
          <w:rFonts w:asciiTheme="minorHAnsi" w:hAnsiTheme="minorHAnsi" w:cstheme="minorHAnsi"/>
        </w:rPr>
        <w:t>in Marshall County</w:t>
      </w:r>
    </w:p>
    <w:p w:rsidR="006561D0" w:rsidRPr="00470443" w:rsidRDefault="006561D0" w:rsidP="006561D0">
      <w:pPr>
        <w:numPr>
          <w:ilvl w:val="0"/>
          <w:numId w:val="4"/>
        </w:numPr>
        <w:tabs>
          <w:tab w:val="left" w:pos="360"/>
          <w:tab w:val="left" w:pos="72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program contact required with all families.</w:t>
      </w:r>
    </w:p>
    <w:p w:rsidR="006561D0" w:rsidRPr="00470443" w:rsidRDefault="006561D0" w:rsidP="006561D0">
      <w:pPr>
        <w:pStyle w:val="ListParagraph"/>
        <w:numPr>
          <w:ilvl w:val="0"/>
          <w:numId w:val="4"/>
        </w:numPr>
        <w:spacing w:after="0"/>
        <w:rPr>
          <w:rFonts w:asciiTheme="minorHAnsi" w:hAnsiTheme="minorHAnsi"/>
        </w:rPr>
      </w:pPr>
      <w:r w:rsidRPr="00470443">
        <w:rPr>
          <w:rFonts w:asciiTheme="minorHAnsi" w:hAnsiTheme="minorHAnsi" w:cs="Arial"/>
        </w:rPr>
        <w:t xml:space="preserve">Maintains thorough and extensive documentation </w:t>
      </w:r>
      <w:r>
        <w:rPr>
          <w:rFonts w:asciiTheme="minorHAnsi" w:hAnsiTheme="minorHAnsi" w:cs="Arial"/>
        </w:rPr>
        <w:t xml:space="preserve">of all compliance areas </w:t>
      </w:r>
      <w:r w:rsidRPr="00470443">
        <w:rPr>
          <w:rFonts w:asciiTheme="minorHAnsi" w:hAnsiTheme="minorHAnsi" w:cs="Arial"/>
        </w:rPr>
        <w:t>as required</w:t>
      </w:r>
    </w:p>
    <w:p w:rsidR="006561D0" w:rsidRPr="00470443" w:rsidRDefault="006561D0" w:rsidP="006561D0">
      <w:pPr>
        <w:numPr>
          <w:ilvl w:val="0"/>
          <w:numId w:val="4"/>
        </w:numPr>
        <w:tabs>
          <w:tab w:val="left" w:pos="36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Maintains ongoing communication with program staff</w:t>
      </w:r>
    </w:p>
    <w:p w:rsidR="006561D0" w:rsidRPr="00470443" w:rsidRDefault="006561D0" w:rsidP="006561D0">
      <w:pPr>
        <w:pStyle w:val="ListParagraph"/>
        <w:numPr>
          <w:ilvl w:val="0"/>
          <w:numId w:val="4"/>
        </w:numPr>
        <w:rPr>
          <w:rFonts w:asciiTheme="minorHAnsi" w:hAnsiTheme="minorHAnsi"/>
        </w:rPr>
      </w:pPr>
      <w:r w:rsidRPr="00470443">
        <w:rPr>
          <w:rFonts w:asciiTheme="minorHAnsi" w:hAnsiTheme="minorHAnsi"/>
        </w:rPr>
        <w:t>Create</w:t>
      </w:r>
      <w:r w:rsidR="00BE30B1">
        <w:rPr>
          <w:rFonts w:asciiTheme="minorHAnsi" w:hAnsiTheme="minorHAnsi"/>
        </w:rPr>
        <w:t>s</w:t>
      </w:r>
      <w:r w:rsidRPr="00470443">
        <w:rPr>
          <w:rFonts w:asciiTheme="minorHAnsi" w:hAnsiTheme="minorHAnsi"/>
        </w:rPr>
        <w:t xml:space="preserve"> and maintain</w:t>
      </w:r>
      <w:r w:rsidR="00BE30B1">
        <w:rPr>
          <w:rFonts w:asciiTheme="minorHAnsi" w:hAnsiTheme="minorHAnsi"/>
        </w:rPr>
        <w:t>s</w:t>
      </w:r>
      <w:r w:rsidRPr="00470443">
        <w:rPr>
          <w:rFonts w:asciiTheme="minorHAnsi" w:hAnsiTheme="minorHAnsi"/>
        </w:rPr>
        <w:t xml:space="preserve"> reports as required</w:t>
      </w:r>
    </w:p>
    <w:p w:rsidR="006561D0" w:rsidRPr="007114C2" w:rsidRDefault="006561D0" w:rsidP="007114C2">
      <w:pPr>
        <w:spacing w:after="0"/>
        <w:rPr>
          <w:rFonts w:asciiTheme="minorHAnsi" w:hAnsiTheme="minorHAnsi"/>
        </w:rPr>
      </w:pPr>
      <w:r w:rsidRPr="00133163">
        <w:rPr>
          <w:rFonts w:asciiTheme="minorHAnsi" w:hAnsiTheme="minorHAnsi"/>
        </w:rPr>
        <w:t>Develop skills and knowledge related to the position</w:t>
      </w:r>
      <w:r>
        <w:rPr>
          <w:rFonts w:asciiTheme="minorHAnsi" w:hAnsiTheme="minorHAnsi"/>
        </w:rPr>
        <w:t xml:space="preserve">  </w:t>
      </w:r>
      <w:r w:rsidRPr="00470443">
        <w:rPr>
          <w:rFonts w:asciiTheme="minorHAnsi" w:hAnsiTheme="minorHAnsi" w:cs="Arial"/>
        </w:rPr>
        <w:tab/>
      </w:r>
    </w:p>
    <w:p w:rsidR="007114C2" w:rsidRDefault="007114C2" w:rsidP="006561D0">
      <w:pPr>
        <w:numPr>
          <w:ilvl w:val="0"/>
          <w:numId w:val="1"/>
        </w:numPr>
        <w:overflowPunct w:val="0"/>
        <w:autoSpaceDE w:val="0"/>
        <w:autoSpaceDN w:val="0"/>
        <w:adjustRightInd w:val="0"/>
        <w:spacing w:after="0" w:line="240" w:lineRule="auto"/>
        <w:ind w:right="-90"/>
        <w:textAlignment w:val="baseline"/>
        <w:rPr>
          <w:rFonts w:asciiTheme="minorHAnsi" w:hAnsiTheme="minorHAnsi" w:cs="Arial"/>
        </w:rPr>
      </w:pPr>
      <w:r>
        <w:rPr>
          <w:rFonts w:asciiTheme="minorHAnsi" w:hAnsiTheme="minorHAnsi" w:cs="Arial"/>
        </w:rPr>
        <w:t>Must learn and understand eligibility requirements for all funding sources in the Early Childhood Programs</w:t>
      </w:r>
    </w:p>
    <w:p w:rsidR="007114C2" w:rsidRDefault="007114C2" w:rsidP="007114C2">
      <w:pPr>
        <w:numPr>
          <w:ilvl w:val="0"/>
          <w:numId w:val="1"/>
        </w:numPr>
        <w:overflowPunct w:val="0"/>
        <w:autoSpaceDE w:val="0"/>
        <w:autoSpaceDN w:val="0"/>
        <w:adjustRightInd w:val="0"/>
        <w:spacing w:after="0" w:line="240" w:lineRule="auto"/>
        <w:ind w:right="-90"/>
        <w:textAlignment w:val="baseline"/>
        <w:rPr>
          <w:rFonts w:asciiTheme="minorHAnsi" w:hAnsiTheme="minorHAnsi" w:cs="Arial"/>
        </w:rPr>
      </w:pPr>
      <w:r w:rsidRPr="00470443">
        <w:rPr>
          <w:rFonts w:asciiTheme="minorHAnsi" w:hAnsiTheme="minorHAnsi" w:cs="Arial"/>
        </w:rPr>
        <w:t>Must learn and understand basic eligibility requirements and screening procedures of</w:t>
      </w:r>
      <w:r>
        <w:rPr>
          <w:rFonts w:asciiTheme="minorHAnsi" w:hAnsiTheme="minorHAnsi" w:cs="Arial"/>
        </w:rPr>
        <w:t xml:space="preserve"> </w:t>
      </w:r>
      <w:r w:rsidRPr="00470443">
        <w:rPr>
          <w:rFonts w:asciiTheme="minorHAnsi" w:hAnsiTheme="minorHAnsi" w:cs="Arial"/>
        </w:rPr>
        <w:t>wide array of community resources</w:t>
      </w:r>
    </w:p>
    <w:p w:rsidR="006561D0" w:rsidRPr="00991D79" w:rsidRDefault="006561D0" w:rsidP="006561D0">
      <w:pPr>
        <w:numPr>
          <w:ilvl w:val="0"/>
          <w:numId w:val="1"/>
        </w:numPr>
        <w:tabs>
          <w:tab w:val="left" w:pos="360"/>
          <w:tab w:val="left" w:pos="720"/>
          <w:tab w:val="left" w:pos="1260"/>
        </w:tabs>
        <w:overflowPunct w:val="0"/>
        <w:autoSpaceDE w:val="0"/>
        <w:autoSpaceDN w:val="0"/>
        <w:adjustRightInd w:val="0"/>
        <w:spacing w:after="0" w:line="240" w:lineRule="auto"/>
        <w:ind w:right="-90"/>
        <w:textAlignment w:val="baseline"/>
        <w:rPr>
          <w:rFonts w:asciiTheme="minorHAnsi" w:hAnsiTheme="minorHAnsi" w:cs="Arial"/>
        </w:rPr>
      </w:pPr>
      <w:r w:rsidRPr="00BE7F4C">
        <w:rPr>
          <w:rFonts w:asciiTheme="minorHAnsi" w:hAnsiTheme="minorHAnsi" w:cs="Arial"/>
        </w:rPr>
        <w:t>Must obtain and maintain current First Aid Card and CPR Certification, Mandatory Child Abuse Reporter training, Universal Precautions training.</w:t>
      </w:r>
    </w:p>
    <w:p w:rsidR="006561D0" w:rsidRPr="006F33A3" w:rsidRDefault="006561D0" w:rsidP="006561D0">
      <w:pPr>
        <w:pStyle w:val="ListParagraph"/>
        <w:numPr>
          <w:ilvl w:val="0"/>
          <w:numId w:val="1"/>
        </w:numPr>
        <w:rPr>
          <w:rFonts w:asciiTheme="minorHAnsi" w:hAnsiTheme="minorHAnsi"/>
        </w:rPr>
      </w:pPr>
      <w:r>
        <w:rPr>
          <w:rFonts w:asciiTheme="minorHAnsi" w:hAnsiTheme="minorHAnsi"/>
        </w:rPr>
        <w:t>A</w:t>
      </w:r>
      <w:r w:rsidRPr="006F33A3">
        <w:rPr>
          <w:rFonts w:asciiTheme="minorHAnsi" w:hAnsiTheme="minorHAnsi"/>
        </w:rPr>
        <w:t xml:space="preserve">ttend all trainings </w:t>
      </w:r>
      <w:r>
        <w:rPr>
          <w:rFonts w:asciiTheme="minorHAnsi" w:hAnsiTheme="minorHAnsi"/>
        </w:rPr>
        <w:t xml:space="preserve">and meetings </w:t>
      </w:r>
      <w:r w:rsidRPr="006F33A3">
        <w:rPr>
          <w:rFonts w:asciiTheme="minorHAnsi" w:hAnsiTheme="minorHAnsi"/>
        </w:rPr>
        <w:t>as required</w:t>
      </w:r>
    </w:p>
    <w:p w:rsidR="006561D0" w:rsidRDefault="006561D0" w:rsidP="006561D0">
      <w:pPr>
        <w:pStyle w:val="ListParagraph"/>
        <w:ind w:left="1440"/>
        <w:rPr>
          <w:rFonts w:asciiTheme="minorHAnsi" w:hAnsiTheme="minorHAnsi"/>
        </w:rPr>
      </w:pPr>
    </w:p>
    <w:p w:rsidR="006561D0" w:rsidRDefault="006561D0" w:rsidP="006561D0">
      <w:pPr>
        <w:pStyle w:val="ListParagraph"/>
        <w:ind w:left="0"/>
        <w:rPr>
          <w:rFonts w:asciiTheme="minorHAnsi" w:hAnsiTheme="minorHAnsi"/>
          <w:b/>
        </w:rPr>
      </w:pPr>
      <w:r>
        <w:rPr>
          <w:rFonts w:asciiTheme="minorHAnsi" w:hAnsiTheme="minorHAnsi"/>
          <w:b/>
        </w:rPr>
        <w:t xml:space="preserve">Knowledge, Skills and Attitudes: </w:t>
      </w:r>
    </w:p>
    <w:p w:rsidR="006561D0" w:rsidRDefault="006561D0" w:rsidP="006561D0">
      <w:pPr>
        <w:pStyle w:val="ListParagraph"/>
        <w:numPr>
          <w:ilvl w:val="0"/>
          <w:numId w:val="3"/>
        </w:numPr>
        <w:ind w:firstLine="0"/>
        <w:rPr>
          <w:rFonts w:asciiTheme="minorHAnsi" w:hAnsiTheme="minorHAnsi"/>
        </w:rPr>
      </w:pPr>
      <w:r w:rsidRPr="00133163">
        <w:rPr>
          <w:rFonts w:asciiTheme="minorHAnsi" w:hAnsiTheme="minorHAnsi" w:cs="Arial"/>
        </w:rPr>
        <w:t>Able to read, write and speak the English language</w:t>
      </w:r>
    </w:p>
    <w:p w:rsidR="006561D0" w:rsidRDefault="006561D0" w:rsidP="006561D0">
      <w:pPr>
        <w:pStyle w:val="ListParagraph"/>
        <w:numPr>
          <w:ilvl w:val="0"/>
          <w:numId w:val="3"/>
        </w:numPr>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6561D0" w:rsidRPr="00916611" w:rsidRDefault="006561D0" w:rsidP="006561D0">
      <w:pPr>
        <w:pStyle w:val="ListParagraph"/>
        <w:numPr>
          <w:ilvl w:val="0"/>
          <w:numId w:val="3"/>
        </w:numPr>
        <w:ind w:firstLine="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to achieving</w:t>
      </w:r>
      <w:r w:rsidRPr="000107A6">
        <w:rPr>
          <w:rFonts w:asciiTheme="minorHAnsi" w:hAnsiTheme="minorHAnsi"/>
        </w:rPr>
        <w:t xml:space="preserve"> results </w:t>
      </w:r>
    </w:p>
    <w:p w:rsidR="006561D0" w:rsidRPr="007114C2" w:rsidRDefault="006561D0" w:rsidP="006561D0">
      <w:pPr>
        <w:pStyle w:val="ListParagraph"/>
        <w:numPr>
          <w:ilvl w:val="0"/>
          <w:numId w:val="3"/>
        </w:numPr>
        <w:ind w:firstLine="0"/>
        <w:rPr>
          <w:rFonts w:asciiTheme="minorHAnsi" w:hAnsiTheme="minorHAnsi" w:cs="Arial"/>
          <w:i/>
        </w:rPr>
      </w:pPr>
      <w:r>
        <w:rPr>
          <w:rFonts w:asciiTheme="minorHAnsi" w:hAnsiTheme="minorHAnsi"/>
        </w:rPr>
        <w:t>Strong communication skills, including listening skills</w:t>
      </w:r>
    </w:p>
    <w:p w:rsidR="007114C2" w:rsidRPr="001D2C9F" w:rsidRDefault="00BE30B1" w:rsidP="006561D0">
      <w:pPr>
        <w:pStyle w:val="ListParagraph"/>
        <w:numPr>
          <w:ilvl w:val="0"/>
          <w:numId w:val="3"/>
        </w:numPr>
        <w:ind w:firstLine="0"/>
        <w:rPr>
          <w:rFonts w:asciiTheme="minorHAnsi" w:hAnsiTheme="minorHAnsi" w:cs="Arial"/>
          <w:i/>
        </w:rPr>
      </w:pPr>
      <w:r w:rsidRPr="001D2C9F">
        <w:rPr>
          <w:rFonts w:asciiTheme="minorHAnsi" w:hAnsiTheme="minorHAnsi"/>
        </w:rPr>
        <w:t>Basic math skills for purposes of calculating income</w:t>
      </w:r>
      <w:r w:rsidR="001D2C9F">
        <w:rPr>
          <w:rFonts w:asciiTheme="minorHAnsi" w:hAnsiTheme="minorHAnsi"/>
        </w:rPr>
        <w:t xml:space="preserve"> eligibility</w:t>
      </w:r>
    </w:p>
    <w:p w:rsidR="00F56240" w:rsidRPr="001D2C9F" w:rsidRDefault="00F56240" w:rsidP="006561D0">
      <w:pPr>
        <w:pStyle w:val="ListParagraph"/>
        <w:numPr>
          <w:ilvl w:val="0"/>
          <w:numId w:val="3"/>
        </w:numPr>
        <w:ind w:firstLine="0"/>
        <w:rPr>
          <w:rFonts w:asciiTheme="minorHAnsi" w:hAnsiTheme="minorHAnsi" w:cs="Arial"/>
          <w:i/>
        </w:rPr>
      </w:pPr>
      <w:r w:rsidRPr="001D2C9F">
        <w:rPr>
          <w:rFonts w:asciiTheme="minorHAnsi" w:hAnsiTheme="minorHAnsi"/>
        </w:rPr>
        <w:t>Strong interpersonal skills with a passion for doing outreach work on a daily basis</w:t>
      </w:r>
    </w:p>
    <w:p w:rsidR="006561D0" w:rsidRPr="001D2C9F" w:rsidRDefault="006561D0" w:rsidP="006561D0">
      <w:pPr>
        <w:pStyle w:val="ListParagraph"/>
        <w:numPr>
          <w:ilvl w:val="0"/>
          <w:numId w:val="3"/>
        </w:numPr>
        <w:ind w:left="720"/>
        <w:rPr>
          <w:rFonts w:asciiTheme="minorHAnsi" w:hAnsiTheme="minorHAnsi"/>
        </w:rPr>
      </w:pPr>
      <w:r w:rsidRPr="001D2C9F">
        <w:rPr>
          <w:rFonts w:asciiTheme="minorHAnsi" w:hAnsiTheme="minorHAnsi"/>
        </w:rPr>
        <w:t xml:space="preserve">Above average social and emotional skills that translate into </w:t>
      </w:r>
    </w:p>
    <w:p w:rsidR="006561D0" w:rsidRDefault="006561D0" w:rsidP="006561D0">
      <w:pPr>
        <w:pStyle w:val="ListParagraph"/>
        <w:numPr>
          <w:ilvl w:val="1"/>
          <w:numId w:val="3"/>
        </w:numPr>
        <w:rPr>
          <w:rFonts w:asciiTheme="minorHAnsi" w:hAnsiTheme="minorHAnsi"/>
        </w:rPr>
      </w:pPr>
      <w:r>
        <w:rPr>
          <w:rFonts w:asciiTheme="minorHAnsi" w:hAnsiTheme="minorHAnsi" w:cs="Arial"/>
        </w:rPr>
        <w:t xml:space="preserve"> the a</w:t>
      </w:r>
      <w:r w:rsidRPr="003B0A83">
        <w:rPr>
          <w:rFonts w:asciiTheme="minorHAnsi" w:hAnsiTheme="minorHAnsi" w:cs="Arial"/>
        </w:rPr>
        <w:t>bility to quickly develop positive relationships with families</w:t>
      </w:r>
    </w:p>
    <w:p w:rsidR="006561D0" w:rsidRPr="001E4EE2" w:rsidRDefault="006561D0" w:rsidP="006561D0">
      <w:pPr>
        <w:pStyle w:val="ListParagraph"/>
        <w:numPr>
          <w:ilvl w:val="1"/>
          <w:numId w:val="3"/>
        </w:numPr>
        <w:spacing w:after="0"/>
        <w:rPr>
          <w:rFonts w:asciiTheme="minorHAnsi" w:hAnsiTheme="minorHAnsi"/>
        </w:rPr>
      </w:pPr>
      <w:r w:rsidRPr="001E4EE2">
        <w:rPr>
          <w:rFonts w:asciiTheme="minorHAnsi" w:hAnsiTheme="minorHAnsi"/>
        </w:rPr>
        <w:t xml:space="preserve"> a calm, composed demeanor when working in a high stress or crisis situation</w:t>
      </w:r>
    </w:p>
    <w:p w:rsidR="006561D0" w:rsidRPr="001E4EE2" w:rsidRDefault="006561D0" w:rsidP="006561D0">
      <w:pPr>
        <w:numPr>
          <w:ilvl w:val="0"/>
          <w:numId w:val="3"/>
        </w:numPr>
        <w:tabs>
          <w:tab w:val="left" w:pos="720"/>
        </w:tabs>
        <w:overflowPunct w:val="0"/>
        <w:autoSpaceDE w:val="0"/>
        <w:autoSpaceDN w:val="0"/>
        <w:adjustRightInd w:val="0"/>
        <w:spacing w:after="0" w:line="240" w:lineRule="auto"/>
        <w:ind w:right="-90" w:firstLine="0"/>
        <w:textAlignment w:val="baseline"/>
        <w:rPr>
          <w:rFonts w:asciiTheme="minorHAnsi" w:hAnsiTheme="minorHAnsi" w:cs="Arial"/>
          <w:b/>
          <w:u w:val="single"/>
        </w:rPr>
      </w:pPr>
      <w:r w:rsidRPr="001E4EE2">
        <w:rPr>
          <w:rFonts w:asciiTheme="minorHAnsi" w:hAnsiTheme="minorHAnsi" w:cs="Arial"/>
        </w:rPr>
        <w:t xml:space="preserve">Non-judgmental and </w:t>
      </w:r>
      <w:r>
        <w:rPr>
          <w:rFonts w:asciiTheme="minorHAnsi" w:hAnsiTheme="minorHAnsi" w:cs="Arial"/>
        </w:rPr>
        <w:t>ability to maintain objectivity</w:t>
      </w:r>
    </w:p>
    <w:p w:rsidR="006561D0" w:rsidRPr="007D12A0" w:rsidRDefault="006561D0" w:rsidP="006561D0">
      <w:pPr>
        <w:pStyle w:val="ListParagraph"/>
        <w:numPr>
          <w:ilvl w:val="0"/>
          <w:numId w:val="3"/>
        </w:numPr>
        <w:spacing w:after="0"/>
        <w:ind w:left="720"/>
        <w:rPr>
          <w:rFonts w:asciiTheme="minorHAnsi" w:hAnsiTheme="minorHAnsi" w:cs="Arial"/>
          <w:i/>
        </w:rPr>
      </w:pPr>
      <w:r>
        <w:rPr>
          <w:rFonts w:asciiTheme="minorHAnsi" w:hAnsiTheme="minorHAnsi" w:cs="Arial"/>
        </w:rPr>
        <w:t>Strong ability to think and reason independently, and to make critical judgments within agency and program guidelines</w:t>
      </w:r>
    </w:p>
    <w:p w:rsidR="006561D0" w:rsidRPr="00B240D7" w:rsidRDefault="006561D0" w:rsidP="006561D0">
      <w:pPr>
        <w:pStyle w:val="ListParagraph"/>
        <w:numPr>
          <w:ilvl w:val="1"/>
          <w:numId w:val="3"/>
        </w:numPr>
        <w:spacing w:after="0"/>
        <w:rPr>
          <w:rFonts w:asciiTheme="minorHAnsi" w:hAnsiTheme="minorHAnsi" w:cs="Arial"/>
          <w:i/>
        </w:rPr>
      </w:pPr>
      <w:r>
        <w:rPr>
          <w:rFonts w:asciiTheme="minorHAnsi" w:hAnsiTheme="minorHAnsi" w:cs="Arial"/>
        </w:rPr>
        <w:t xml:space="preserve">Utilizes problem solving skills in all situations, identifying a range of reasonable options and alternatives </w:t>
      </w:r>
    </w:p>
    <w:p w:rsidR="007114C2" w:rsidRPr="007114C2" w:rsidRDefault="006561D0" w:rsidP="007114C2">
      <w:pPr>
        <w:pStyle w:val="ListParagraph"/>
        <w:numPr>
          <w:ilvl w:val="1"/>
          <w:numId w:val="3"/>
        </w:numPr>
        <w:spacing w:after="0"/>
        <w:rPr>
          <w:rFonts w:asciiTheme="minorHAnsi" w:hAnsiTheme="minorHAnsi" w:cs="Arial"/>
          <w:i/>
        </w:rPr>
      </w:pPr>
      <w:r>
        <w:rPr>
          <w:rFonts w:asciiTheme="minorHAnsi" w:hAnsiTheme="minorHAnsi" w:cs="Arial"/>
        </w:rPr>
        <w:t>Knows how to use data to inform decisions to create best practice</w:t>
      </w:r>
    </w:p>
    <w:p w:rsidR="006561D0" w:rsidRPr="00DD2025" w:rsidRDefault="006561D0" w:rsidP="006561D0">
      <w:pPr>
        <w:numPr>
          <w:ilvl w:val="0"/>
          <w:numId w:val="3"/>
        </w:numPr>
        <w:tabs>
          <w:tab w:val="left" w:pos="720"/>
        </w:tabs>
        <w:overflowPunct w:val="0"/>
        <w:autoSpaceDE w:val="0"/>
        <w:autoSpaceDN w:val="0"/>
        <w:adjustRightInd w:val="0"/>
        <w:spacing w:after="0" w:line="240" w:lineRule="auto"/>
        <w:ind w:left="720"/>
        <w:textAlignment w:val="baseline"/>
        <w:rPr>
          <w:rFonts w:asciiTheme="minorHAnsi" w:hAnsiTheme="minorHAnsi" w:cs="Arial"/>
        </w:rPr>
      </w:pPr>
      <w:r w:rsidRPr="00DD2025">
        <w:rPr>
          <w:rFonts w:asciiTheme="minorHAnsi" w:hAnsiTheme="minorHAnsi" w:cs="Arial"/>
        </w:rPr>
        <w:t>Have basic knowledge of and ability to work with issues such as substance abuse/addiction, domestic abuse, child custody, child abuse, mental health, and environmental issues</w:t>
      </w:r>
    </w:p>
    <w:p w:rsidR="006561D0" w:rsidRPr="00BC4EE7" w:rsidRDefault="006561D0" w:rsidP="006561D0">
      <w:pPr>
        <w:pStyle w:val="ListParagraph"/>
        <w:numPr>
          <w:ilvl w:val="0"/>
          <w:numId w:val="3"/>
        </w:numPr>
        <w:ind w:firstLine="0"/>
        <w:rPr>
          <w:rFonts w:asciiTheme="minorHAnsi" w:hAnsiTheme="minorHAnsi"/>
        </w:rPr>
      </w:pPr>
      <w:r>
        <w:rPr>
          <w:rFonts w:asciiTheme="minorHAnsi" w:hAnsiTheme="minorHAnsi"/>
        </w:rPr>
        <w:t>Dedicated to continuous learning</w:t>
      </w:r>
    </w:p>
    <w:p w:rsidR="006561D0" w:rsidRPr="007B0785" w:rsidRDefault="006561D0" w:rsidP="006561D0">
      <w:pPr>
        <w:pStyle w:val="ListParagraph"/>
        <w:numPr>
          <w:ilvl w:val="0"/>
          <w:numId w:val="3"/>
        </w:numPr>
        <w:ind w:left="720"/>
        <w:rPr>
          <w:rFonts w:asciiTheme="minorHAnsi" w:hAnsiTheme="minorHAnsi" w:cs="Arial"/>
          <w:i/>
        </w:rPr>
      </w:pPr>
      <w:r>
        <w:rPr>
          <w:rFonts w:asciiTheme="minorHAnsi" w:hAnsiTheme="minorHAnsi" w:cs="Arial"/>
        </w:rPr>
        <w:t>Intermediate computer skills.  Must be able to learn and effectively use a variety of computing software,  electronic devices and databases</w:t>
      </w:r>
    </w:p>
    <w:p w:rsidR="00836473" w:rsidRDefault="00836473" w:rsidP="006561D0">
      <w:pPr>
        <w:overflowPunct w:val="0"/>
        <w:autoSpaceDE w:val="0"/>
        <w:autoSpaceDN w:val="0"/>
        <w:adjustRightInd w:val="0"/>
        <w:spacing w:after="0" w:line="240" w:lineRule="auto"/>
        <w:ind w:right="-90"/>
        <w:rPr>
          <w:rFonts w:asciiTheme="minorHAnsi" w:hAnsiTheme="minorHAnsi" w:cs="Arial"/>
          <w:b/>
        </w:rPr>
      </w:pPr>
    </w:p>
    <w:p w:rsidR="00836473" w:rsidRDefault="00836473" w:rsidP="006561D0">
      <w:pPr>
        <w:overflowPunct w:val="0"/>
        <w:autoSpaceDE w:val="0"/>
        <w:autoSpaceDN w:val="0"/>
        <w:adjustRightInd w:val="0"/>
        <w:spacing w:after="0" w:line="240" w:lineRule="auto"/>
        <w:ind w:right="-90"/>
        <w:rPr>
          <w:rFonts w:asciiTheme="minorHAnsi" w:hAnsiTheme="minorHAnsi" w:cs="Arial"/>
          <w:b/>
        </w:rPr>
      </w:pPr>
    </w:p>
    <w:p w:rsidR="006561D0" w:rsidRPr="007B787A" w:rsidRDefault="006561D0" w:rsidP="006561D0">
      <w:pPr>
        <w:overflowPunct w:val="0"/>
        <w:autoSpaceDE w:val="0"/>
        <w:autoSpaceDN w:val="0"/>
        <w:adjustRightInd w:val="0"/>
        <w:spacing w:after="0" w:line="240" w:lineRule="auto"/>
        <w:ind w:right="-90"/>
        <w:rPr>
          <w:rFonts w:asciiTheme="minorHAnsi" w:hAnsiTheme="minorHAnsi" w:cs="Arial"/>
          <w:b/>
        </w:rPr>
      </w:pPr>
      <w:r>
        <w:rPr>
          <w:rFonts w:asciiTheme="minorHAnsi" w:hAnsiTheme="minorHAnsi" w:cs="Arial"/>
          <w:b/>
        </w:rPr>
        <w:lastRenderedPageBreak/>
        <w:t xml:space="preserve">Working Conditions </w:t>
      </w:r>
      <w:r w:rsidRPr="007B787A">
        <w:rPr>
          <w:rFonts w:asciiTheme="minorHAnsi" w:hAnsiTheme="minorHAnsi" w:cs="Arial"/>
          <w:b/>
        </w:rPr>
        <w:t>(Essential physical, mental and emotional demands)</w:t>
      </w:r>
    </w:p>
    <w:p w:rsidR="006561D0" w:rsidRPr="000107A6" w:rsidRDefault="006561D0" w:rsidP="006561D0">
      <w:pPr>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6561D0" w:rsidRPr="007B787A" w:rsidRDefault="006561D0" w:rsidP="00933E37">
      <w:pPr>
        <w:pStyle w:val="ListParagraph"/>
        <w:numPr>
          <w:ilvl w:val="0"/>
          <w:numId w:val="1"/>
        </w:numPr>
        <w:overflowPunct w:val="0"/>
        <w:autoSpaceDE w:val="0"/>
        <w:autoSpaceDN w:val="0"/>
        <w:adjustRightInd w:val="0"/>
        <w:spacing w:after="0" w:line="240" w:lineRule="auto"/>
        <w:ind w:left="360" w:right="-90" w:firstLine="0"/>
        <w:rPr>
          <w:rFonts w:asciiTheme="minorHAnsi" w:hAnsiTheme="minorHAnsi" w:cs="Arial"/>
          <w:b/>
        </w:rPr>
      </w:pPr>
      <w:r>
        <w:rPr>
          <w:rFonts w:asciiTheme="minorHAnsi" w:hAnsiTheme="minorHAnsi"/>
        </w:rPr>
        <w:t>Generally a 40-hour week</w:t>
      </w:r>
      <w:r w:rsidRPr="007B787A">
        <w:rPr>
          <w:rFonts w:asciiTheme="minorHAnsi" w:hAnsiTheme="minorHAnsi"/>
        </w:rPr>
        <w:t xml:space="preserve">.  </w:t>
      </w:r>
    </w:p>
    <w:p w:rsidR="006561D0" w:rsidRDefault="006561D0" w:rsidP="00933E37">
      <w:pPr>
        <w:numPr>
          <w:ilvl w:val="0"/>
          <w:numId w:val="6"/>
        </w:numPr>
        <w:overflowPunct w:val="0"/>
        <w:autoSpaceDE w:val="0"/>
        <w:autoSpaceDN w:val="0"/>
        <w:adjustRightInd w:val="0"/>
        <w:spacing w:after="0" w:line="240" w:lineRule="auto"/>
        <w:ind w:left="720"/>
        <w:rPr>
          <w:rFonts w:asciiTheme="minorHAnsi" w:hAnsiTheme="minorHAnsi" w:cs="Arial"/>
        </w:rPr>
      </w:pPr>
      <w:r w:rsidRPr="007B787A">
        <w:rPr>
          <w:rFonts w:asciiTheme="minorHAnsi" w:hAnsiTheme="minorHAnsi" w:cs="Arial"/>
        </w:rPr>
        <w:t>This position requires mental and emotional work.</w:t>
      </w:r>
      <w:r>
        <w:rPr>
          <w:rFonts w:asciiTheme="minorHAnsi" w:hAnsiTheme="minorHAnsi" w:cs="Arial"/>
        </w:rPr>
        <w:t xml:space="preserve">  </w:t>
      </w:r>
      <w:r w:rsidRPr="007B787A">
        <w:rPr>
          <w:rFonts w:asciiTheme="minorHAnsi" w:hAnsiTheme="minorHAnsi" w:cs="Arial"/>
        </w:rPr>
        <w:t>Strong ability to</w:t>
      </w:r>
      <w:r>
        <w:rPr>
          <w:rFonts w:asciiTheme="minorHAnsi" w:hAnsiTheme="minorHAnsi" w:cs="Arial"/>
        </w:rPr>
        <w:t xml:space="preserve"> think and reason independently,</w:t>
      </w:r>
      <w:r w:rsidRPr="007B787A">
        <w:rPr>
          <w:rFonts w:asciiTheme="minorHAnsi" w:hAnsiTheme="minorHAnsi" w:cs="Arial"/>
        </w:rPr>
        <w:t xml:space="preserve"> maintain objectivity and to exercise sound judgment.</w:t>
      </w:r>
    </w:p>
    <w:p w:rsidR="006561D0" w:rsidRPr="0065232B" w:rsidRDefault="006561D0" w:rsidP="001B64B9">
      <w:pPr>
        <w:pStyle w:val="ListParagraph"/>
        <w:numPr>
          <w:ilvl w:val="0"/>
          <w:numId w:val="5"/>
        </w:numPr>
        <w:overflowPunct w:val="0"/>
        <w:autoSpaceDE w:val="0"/>
        <w:autoSpaceDN w:val="0"/>
        <w:adjustRightInd w:val="0"/>
        <w:spacing w:after="0" w:line="240" w:lineRule="auto"/>
        <w:ind w:right="-90" w:firstLine="0"/>
        <w:rPr>
          <w:rFonts w:asciiTheme="minorHAnsi" w:hAnsiTheme="minorHAnsi" w:cs="Arial"/>
        </w:rPr>
      </w:pPr>
      <w:r w:rsidRPr="0065232B">
        <w:rPr>
          <w:rFonts w:asciiTheme="minorHAnsi" w:hAnsiTheme="minorHAnsi" w:cs="Arial"/>
        </w:rPr>
        <w:t>The physical environment requires the employee to work indoors:</w:t>
      </w:r>
    </w:p>
    <w:p w:rsidR="006561D0" w:rsidRPr="00E8315E"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 xml:space="preserve">In an office space </w:t>
      </w:r>
      <w:r w:rsidR="00B40BC2" w:rsidRPr="00E8315E">
        <w:rPr>
          <w:rFonts w:asciiTheme="minorHAnsi" w:hAnsiTheme="minorHAnsi" w:cs="Arial"/>
        </w:rPr>
        <w:t>that may or may not be shared</w:t>
      </w:r>
    </w:p>
    <w:p w:rsidR="006561D0" w:rsidRPr="00E8315E"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I</w:t>
      </w:r>
      <w:r w:rsidR="00B40BC2" w:rsidRPr="00E8315E">
        <w:rPr>
          <w:rFonts w:asciiTheme="minorHAnsi" w:hAnsiTheme="minorHAnsi" w:cs="Arial"/>
        </w:rPr>
        <w:t>n family homes</w:t>
      </w:r>
    </w:p>
    <w:p w:rsidR="006561D0" w:rsidRDefault="006561D0" w:rsidP="00933E37">
      <w:pPr>
        <w:pStyle w:val="ListParagraph"/>
        <w:numPr>
          <w:ilvl w:val="0"/>
          <w:numId w:val="14"/>
        </w:numPr>
        <w:overflowPunct w:val="0"/>
        <w:autoSpaceDE w:val="0"/>
        <w:autoSpaceDN w:val="0"/>
        <w:adjustRightInd w:val="0"/>
        <w:spacing w:after="0" w:line="240" w:lineRule="auto"/>
        <w:ind w:left="1440" w:right="-90"/>
        <w:rPr>
          <w:rFonts w:asciiTheme="minorHAnsi" w:hAnsiTheme="minorHAnsi" w:cs="Arial"/>
        </w:rPr>
      </w:pPr>
      <w:r w:rsidRPr="00E8315E">
        <w:rPr>
          <w:rFonts w:asciiTheme="minorHAnsi" w:hAnsiTheme="minorHAnsi" w:cs="Arial"/>
        </w:rPr>
        <w:t xml:space="preserve">Must be able to function well in a variety of physical environments, as the primary focus of this job is to meet </w:t>
      </w:r>
      <w:r w:rsidRPr="00DD2025">
        <w:rPr>
          <w:rFonts w:asciiTheme="minorHAnsi" w:hAnsiTheme="minorHAnsi" w:cs="Arial"/>
        </w:rPr>
        <w:t>wit</w:t>
      </w:r>
      <w:r w:rsidR="00B40BC2">
        <w:rPr>
          <w:rFonts w:asciiTheme="minorHAnsi" w:hAnsiTheme="minorHAnsi" w:cs="Arial"/>
        </w:rPr>
        <w:t>h families in their own homes</w:t>
      </w:r>
    </w:p>
    <w:p w:rsidR="006561D0" w:rsidRPr="00DD2025" w:rsidRDefault="006561D0" w:rsidP="00933E37">
      <w:pPr>
        <w:pStyle w:val="ListParagraph"/>
        <w:numPr>
          <w:ilvl w:val="0"/>
          <w:numId w:val="6"/>
        </w:numPr>
        <w:overflowPunct w:val="0"/>
        <w:autoSpaceDE w:val="0"/>
        <w:autoSpaceDN w:val="0"/>
        <w:adjustRightInd w:val="0"/>
        <w:spacing w:after="0" w:line="240" w:lineRule="auto"/>
        <w:ind w:left="720" w:right="-90"/>
        <w:rPr>
          <w:rFonts w:asciiTheme="minorHAnsi" w:hAnsiTheme="minorHAnsi" w:cs="Arial"/>
        </w:rPr>
      </w:pPr>
      <w:r w:rsidRPr="00DD2025">
        <w:rPr>
          <w:rFonts w:asciiTheme="minorHAnsi" w:hAnsiTheme="minorHAnsi" w:cs="Arial"/>
        </w:rPr>
        <w:t xml:space="preserve">The person in this position frequently communicates with </w:t>
      </w:r>
      <w:r w:rsidR="00342F76">
        <w:rPr>
          <w:rFonts w:asciiTheme="minorHAnsi" w:hAnsiTheme="minorHAnsi" w:cs="Arial"/>
        </w:rPr>
        <w:t xml:space="preserve">families, </w:t>
      </w:r>
      <w:r w:rsidRPr="00DD2025">
        <w:rPr>
          <w:rFonts w:asciiTheme="minorHAnsi" w:hAnsiTheme="minorHAnsi" w:cs="Arial"/>
        </w:rPr>
        <w:t>community members and colleagues, both one-on-one and in groups, regarding agency programs.  Must be able to exchange accurate information in these situations.</w:t>
      </w:r>
    </w:p>
    <w:p w:rsidR="006561D0" w:rsidRPr="00E45473" w:rsidRDefault="006561D0" w:rsidP="00933E37">
      <w:pPr>
        <w:pStyle w:val="ListParagraph"/>
        <w:numPr>
          <w:ilvl w:val="0"/>
          <w:numId w:val="5"/>
        </w:numPr>
        <w:overflowPunct w:val="0"/>
        <w:autoSpaceDE w:val="0"/>
        <w:autoSpaceDN w:val="0"/>
        <w:adjustRightInd w:val="0"/>
        <w:spacing w:after="0" w:line="240" w:lineRule="auto"/>
        <w:ind w:left="720" w:right="-90"/>
        <w:rPr>
          <w:rFonts w:asciiTheme="minorHAnsi" w:hAnsiTheme="minorHAnsi" w:cs="Arial"/>
        </w:rPr>
      </w:pPr>
      <w:r w:rsidRPr="00E63EC8">
        <w:rPr>
          <w:rFonts w:asciiTheme="minorHAnsi" w:hAnsiTheme="minorHAnsi" w:cs="Arial"/>
        </w:rPr>
        <w:t>Frequently operates a computer and other office productivity machinery</w:t>
      </w:r>
      <w:r>
        <w:rPr>
          <w:rFonts w:asciiTheme="minorHAnsi" w:hAnsiTheme="minorHAnsi" w:cs="Arial"/>
        </w:rPr>
        <w:t xml:space="preserve"> and devices</w:t>
      </w:r>
      <w:r w:rsidRPr="00E63EC8">
        <w:rPr>
          <w:rFonts w:asciiTheme="minorHAnsi" w:hAnsiTheme="minorHAnsi" w:cs="Arial"/>
        </w:rPr>
        <w:t>, such as a copy machine</w:t>
      </w:r>
      <w:r>
        <w:rPr>
          <w:rFonts w:asciiTheme="minorHAnsi" w:hAnsiTheme="minorHAnsi" w:cs="Arial"/>
        </w:rPr>
        <w:t>, a computer</w:t>
      </w:r>
      <w:r w:rsidR="00B40BC2">
        <w:rPr>
          <w:rFonts w:asciiTheme="minorHAnsi" w:hAnsiTheme="minorHAnsi" w:cs="Arial"/>
        </w:rPr>
        <w:t xml:space="preserve"> printer, and an IPad or tablet</w:t>
      </w:r>
    </w:p>
    <w:p w:rsidR="006561D0" w:rsidRPr="00EC6F93" w:rsidRDefault="006561D0" w:rsidP="00933E37">
      <w:pPr>
        <w:pStyle w:val="ListParagraph"/>
        <w:numPr>
          <w:ilvl w:val="0"/>
          <w:numId w:val="5"/>
        </w:numPr>
        <w:overflowPunct w:val="0"/>
        <w:autoSpaceDE w:val="0"/>
        <w:autoSpaceDN w:val="0"/>
        <w:adjustRightInd w:val="0"/>
        <w:spacing w:after="0" w:line="240" w:lineRule="auto"/>
        <w:ind w:firstLine="0"/>
        <w:rPr>
          <w:rFonts w:asciiTheme="minorHAnsi" w:hAnsiTheme="minorHAnsi" w:cs="Arial"/>
          <w:b/>
        </w:rPr>
      </w:pPr>
      <w:r w:rsidRPr="00EC6F93">
        <w:rPr>
          <w:rFonts w:asciiTheme="minorHAnsi" w:hAnsiTheme="minorHAnsi" w:cs="Arial"/>
        </w:rPr>
        <w:t xml:space="preserve">This position requires </w:t>
      </w:r>
      <w:r>
        <w:rPr>
          <w:rFonts w:asciiTheme="minorHAnsi" w:hAnsiTheme="minorHAnsi" w:cs="Arial"/>
        </w:rPr>
        <w:t>frequent</w:t>
      </w:r>
      <w:r w:rsidRPr="00EC6F93">
        <w:rPr>
          <w:rFonts w:asciiTheme="minorHAnsi" w:hAnsiTheme="minorHAnsi" w:cs="Arial"/>
        </w:rPr>
        <w:t xml:space="preserve"> driving </w:t>
      </w:r>
      <w:r w:rsidR="00B40BC2">
        <w:rPr>
          <w:rFonts w:asciiTheme="minorHAnsi" w:hAnsiTheme="minorHAnsi" w:cs="Arial"/>
        </w:rPr>
        <w:t>about the MICA service area</w:t>
      </w:r>
    </w:p>
    <w:p w:rsidR="006561D0" w:rsidRDefault="006561D0" w:rsidP="00933E37">
      <w:pPr>
        <w:pStyle w:val="ListParagraph"/>
        <w:numPr>
          <w:ilvl w:val="0"/>
          <w:numId w:val="15"/>
        </w:numPr>
        <w:overflowPunct w:val="0"/>
        <w:autoSpaceDE w:val="0"/>
        <w:autoSpaceDN w:val="0"/>
        <w:adjustRightInd w:val="0"/>
        <w:spacing w:after="0" w:line="240" w:lineRule="auto"/>
        <w:ind w:left="144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6561D0" w:rsidRDefault="006561D0" w:rsidP="006561D0">
      <w:pPr>
        <w:numPr>
          <w:ilvl w:val="12"/>
          <w:numId w:val="0"/>
        </w:numPr>
        <w:tabs>
          <w:tab w:val="left" w:pos="360"/>
        </w:tabs>
        <w:spacing w:after="0"/>
        <w:rPr>
          <w:rFonts w:asciiTheme="minorHAnsi" w:hAnsiTheme="minorHAnsi" w:cs="Arial"/>
          <w:b/>
        </w:rPr>
      </w:pPr>
    </w:p>
    <w:p w:rsidR="006561D0" w:rsidRDefault="006561D0" w:rsidP="006561D0">
      <w:pPr>
        <w:numPr>
          <w:ilvl w:val="12"/>
          <w:numId w:val="0"/>
        </w:numPr>
        <w:tabs>
          <w:tab w:val="left" w:pos="360"/>
        </w:tabs>
        <w:spacing w:after="0"/>
        <w:rPr>
          <w:rFonts w:asciiTheme="minorHAnsi" w:hAnsiTheme="minorHAnsi" w:cs="Arial"/>
          <w:b/>
        </w:rPr>
      </w:pPr>
      <w:r w:rsidRPr="006F33A3">
        <w:rPr>
          <w:rFonts w:asciiTheme="minorHAnsi" w:hAnsiTheme="minorHAnsi" w:cs="Arial"/>
          <w:b/>
        </w:rPr>
        <w:t>Education &amp; Experience:</w:t>
      </w:r>
    </w:p>
    <w:p w:rsidR="006561D0" w:rsidRDefault="002A55B3" w:rsidP="009764AF">
      <w:pPr>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b/>
        </w:rPr>
        <w:t>Required:</w:t>
      </w:r>
      <w:r w:rsidR="009764AF">
        <w:rPr>
          <w:rFonts w:asciiTheme="minorHAnsi" w:hAnsiTheme="minorHAnsi" w:cs="Arial"/>
          <w:b/>
        </w:rPr>
        <w:t xml:space="preserve">  </w:t>
      </w:r>
      <w:r w:rsidR="006561D0" w:rsidRPr="00E63EC8">
        <w:rPr>
          <w:rFonts w:asciiTheme="minorHAnsi" w:hAnsiTheme="minorHAnsi" w:cs="Arial"/>
        </w:rPr>
        <w:t>Bachelor’s Degree in</w:t>
      </w:r>
      <w:r w:rsidR="006561D0">
        <w:rPr>
          <w:rFonts w:asciiTheme="minorHAnsi" w:hAnsiTheme="minorHAnsi" w:cs="Arial"/>
        </w:rPr>
        <w:t xml:space="preserve"> social work or </w:t>
      </w:r>
      <w:r w:rsidR="006561D0" w:rsidRPr="00E63EC8">
        <w:rPr>
          <w:rFonts w:asciiTheme="minorHAnsi" w:hAnsiTheme="minorHAnsi" w:cs="Arial"/>
        </w:rPr>
        <w:t>family/human services or closely related field</w:t>
      </w:r>
      <w:r w:rsidR="006561D0">
        <w:rPr>
          <w:rFonts w:asciiTheme="minorHAnsi" w:hAnsiTheme="minorHAnsi" w:cs="Arial"/>
        </w:rPr>
        <w:t xml:space="preserve"> </w:t>
      </w:r>
    </w:p>
    <w:p w:rsidR="002A55B3" w:rsidRDefault="002A55B3" w:rsidP="009764AF">
      <w:pPr>
        <w:overflowPunct w:val="0"/>
        <w:autoSpaceDE w:val="0"/>
        <w:autoSpaceDN w:val="0"/>
        <w:adjustRightInd w:val="0"/>
        <w:spacing w:after="0" w:line="240" w:lineRule="auto"/>
        <w:textAlignment w:val="baseline"/>
        <w:rPr>
          <w:rFonts w:asciiTheme="minorHAnsi" w:hAnsiTheme="minorHAnsi" w:cs="Arial"/>
        </w:rPr>
      </w:pPr>
    </w:p>
    <w:p w:rsidR="002A55B3" w:rsidRPr="002A55B3" w:rsidRDefault="002A55B3" w:rsidP="009764AF">
      <w:pPr>
        <w:overflowPunct w:val="0"/>
        <w:autoSpaceDE w:val="0"/>
        <w:autoSpaceDN w:val="0"/>
        <w:adjustRightInd w:val="0"/>
        <w:spacing w:after="0" w:line="240" w:lineRule="auto"/>
        <w:textAlignment w:val="baseline"/>
        <w:rPr>
          <w:rFonts w:asciiTheme="minorHAnsi" w:hAnsiTheme="minorHAnsi" w:cs="Arial"/>
        </w:rPr>
      </w:pPr>
      <w:r>
        <w:rPr>
          <w:rFonts w:asciiTheme="minorHAnsi" w:hAnsiTheme="minorHAnsi" w:cs="Arial"/>
          <w:b/>
        </w:rPr>
        <w:t xml:space="preserve">Preferred: </w:t>
      </w:r>
      <w:r>
        <w:rPr>
          <w:rFonts w:asciiTheme="minorHAnsi" w:hAnsiTheme="minorHAnsi" w:cs="Arial"/>
        </w:rPr>
        <w:t xml:space="preserve">Bilingual in (English/Spanish) </w:t>
      </w:r>
      <w:bookmarkStart w:id="0" w:name="_GoBack"/>
      <w:bookmarkEnd w:id="0"/>
    </w:p>
    <w:p w:rsidR="002A55B3" w:rsidRDefault="002A55B3" w:rsidP="006561D0">
      <w:pPr>
        <w:pStyle w:val="ListParagraph"/>
        <w:spacing w:after="0"/>
        <w:ind w:left="0"/>
        <w:rPr>
          <w:rFonts w:asciiTheme="minorHAnsi" w:hAnsiTheme="minorHAnsi"/>
          <w:b/>
        </w:rPr>
      </w:pPr>
    </w:p>
    <w:p w:rsidR="006561D0" w:rsidRDefault="006561D0" w:rsidP="006561D0">
      <w:pPr>
        <w:pStyle w:val="ListParagraph"/>
        <w:spacing w:after="0"/>
        <w:ind w:left="0"/>
        <w:rPr>
          <w:rFonts w:asciiTheme="minorHAnsi" w:hAnsiTheme="minorHAnsi"/>
          <w:b/>
        </w:rPr>
      </w:pPr>
      <w:r>
        <w:rPr>
          <w:rFonts w:asciiTheme="minorHAnsi" w:hAnsiTheme="minorHAnsi"/>
          <w:b/>
        </w:rPr>
        <w:t>Other:</w:t>
      </w:r>
    </w:p>
    <w:p w:rsidR="006561D0" w:rsidRDefault="006561D0" w:rsidP="006561D0">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6561D0" w:rsidRPr="007A0230" w:rsidRDefault="006561D0" w:rsidP="00EC341C">
      <w:pPr>
        <w:pStyle w:val="ListParagraph"/>
        <w:numPr>
          <w:ilvl w:val="0"/>
          <w:numId w:val="6"/>
        </w:numPr>
        <w:ind w:left="720"/>
        <w:rPr>
          <w:rFonts w:asciiTheme="minorHAnsi" w:hAnsiTheme="minorHAnsi"/>
          <w:b/>
        </w:rPr>
      </w:pPr>
      <w:r>
        <w:rPr>
          <w:rFonts w:asciiTheme="minorHAnsi" w:hAnsiTheme="minorHAnsi"/>
        </w:rPr>
        <w:t>Successful completion of all background checks at hire and thereafter according to agency and program standards.</w:t>
      </w:r>
    </w:p>
    <w:p w:rsidR="007A0230" w:rsidRPr="00717EEC" w:rsidRDefault="007A0230" w:rsidP="007A0230">
      <w:pPr>
        <w:pStyle w:val="ListParagraph"/>
        <w:numPr>
          <w:ilvl w:val="0"/>
          <w:numId w:val="6"/>
        </w:numPr>
        <w:overflowPunct w:val="0"/>
        <w:autoSpaceDE w:val="0"/>
        <w:autoSpaceDN w:val="0"/>
        <w:spacing w:after="0" w:line="240" w:lineRule="auto"/>
        <w:ind w:left="720"/>
        <w:rPr>
          <w:rFonts w:asciiTheme="minorHAnsi" w:hAnsiTheme="minorHAnsi" w:cs="Arial"/>
        </w:rPr>
      </w:pPr>
      <w:r w:rsidRPr="00717EEC">
        <w:rPr>
          <w:rFonts w:asciiTheme="minorHAnsi" w:hAnsiTheme="minorHAnsi" w:cs="Arial"/>
        </w:rPr>
        <w:t xml:space="preserve">Must have a pre-employment physical examination, and every </w:t>
      </w:r>
      <w:r>
        <w:rPr>
          <w:rFonts w:asciiTheme="minorHAnsi" w:hAnsiTheme="minorHAnsi" w:cs="Arial"/>
        </w:rPr>
        <w:t>three</w:t>
      </w:r>
      <w:r w:rsidRPr="00717EEC">
        <w:rPr>
          <w:rFonts w:asciiTheme="minorHAnsi" w:hAnsiTheme="minorHAnsi" w:cs="Arial"/>
        </w:rPr>
        <w:t xml:space="preserve"> years thereafter, to prove ability to perform work duties.</w:t>
      </w:r>
    </w:p>
    <w:p w:rsidR="007A0230" w:rsidRPr="0065232B" w:rsidRDefault="007A0230" w:rsidP="007A0230">
      <w:pPr>
        <w:pStyle w:val="ListParagraph"/>
        <w:numPr>
          <w:ilvl w:val="3"/>
          <w:numId w:val="18"/>
        </w:numPr>
        <w:overflowPunct w:val="0"/>
        <w:autoSpaceDE w:val="0"/>
        <w:autoSpaceDN w:val="0"/>
        <w:spacing w:after="0" w:line="240" w:lineRule="auto"/>
        <w:ind w:left="1440"/>
        <w:rPr>
          <w:rFonts w:asciiTheme="minorHAnsi" w:hAnsiTheme="minorHAnsi" w:cs="Arial"/>
        </w:rPr>
      </w:pPr>
      <w:r w:rsidRPr="0065232B">
        <w:rPr>
          <w:rFonts w:asciiTheme="minorHAnsi" w:hAnsiTheme="minorHAnsi" w:cs="Arial"/>
        </w:rPr>
        <w:t>The physical exam must include any necessary testing for communicable diseases, including a TB assessment as required by the Iowa Department of Human Services Child Care Licensure standards.</w:t>
      </w:r>
    </w:p>
    <w:p w:rsidR="007A0230" w:rsidRPr="00EC341C" w:rsidRDefault="007A0230" w:rsidP="00EC341C">
      <w:pPr>
        <w:pStyle w:val="ListParagraph"/>
        <w:numPr>
          <w:ilvl w:val="0"/>
          <w:numId w:val="2"/>
        </w:numPr>
        <w:overflowPunct w:val="0"/>
        <w:autoSpaceDE w:val="0"/>
        <w:autoSpaceDN w:val="0"/>
        <w:adjustRightInd w:val="0"/>
        <w:spacing w:after="0" w:line="240" w:lineRule="auto"/>
        <w:ind w:left="720" w:right="-90"/>
        <w:rPr>
          <w:rFonts w:asciiTheme="minorHAnsi" w:hAnsiTheme="minorHAnsi" w:cs="Arial"/>
        </w:rPr>
      </w:pPr>
      <w:r w:rsidRPr="00EC341C">
        <w:rPr>
          <w:rFonts w:asciiTheme="minorHAnsi" w:hAnsiTheme="minorHAnsi" w:cs="Arial"/>
        </w:rPr>
        <w:t>Staff who work in centers that serve infants or who do home visits will be required to have a Tdap immunization per Centers for Disease Control and Prevention (CDC) recommendations.</w:t>
      </w:r>
    </w:p>
    <w:p w:rsidR="006561D0" w:rsidRPr="00074BE4" w:rsidRDefault="006561D0" w:rsidP="006561D0">
      <w:pPr>
        <w:spacing w:before="100" w:beforeAutospacing="1" w:after="0" w:line="240" w:lineRule="auto"/>
        <w:rPr>
          <w:rFonts w:asciiTheme="minorHAnsi" w:hAnsiTheme="minorHAnsi"/>
        </w:rPr>
      </w:pPr>
      <w:r w:rsidRPr="00074BE4">
        <w:rPr>
          <w:rFonts w:asciiTheme="minorHAnsi" w:hAnsiTheme="minorHAnsi" w:cs="Arial"/>
          <w:b/>
          <w:bCs/>
        </w:rPr>
        <w:t>Other Duties</w:t>
      </w:r>
      <w:r w:rsidRPr="00074BE4">
        <w:rPr>
          <w:rFonts w:asciiTheme="minorHAnsi" w:hAnsiTheme="minorHAnsi" w:cs="Arial"/>
          <w:b/>
          <w:bCs/>
        </w:rPr>
        <w:br/>
      </w:r>
      <w:proofErr w:type="gramStart"/>
      <w:r w:rsidRPr="00074BE4">
        <w:rPr>
          <w:rFonts w:asciiTheme="minorHAnsi" w:hAnsiTheme="minorHAnsi" w:cs="Arial"/>
        </w:rPr>
        <w:t>Please</w:t>
      </w:r>
      <w:proofErr w:type="gramEnd"/>
      <w:r w:rsidRPr="00074BE4">
        <w:rPr>
          <w:rFonts w:asciiTheme="minorHAnsi" w:hAnsiTheme="minorHAnsi" w:cs="Arial"/>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A02AD9" w:rsidRDefault="00A02AD9" w:rsidP="006561D0">
      <w:pPr>
        <w:pStyle w:val="Heading3rdlevel"/>
      </w:pPr>
    </w:p>
    <w:p w:rsidR="00A02AD9" w:rsidRDefault="00A02AD9" w:rsidP="006561D0">
      <w:pPr>
        <w:pStyle w:val="Heading3rdlevel"/>
      </w:pPr>
    </w:p>
    <w:p w:rsidR="006561D0" w:rsidRDefault="006561D0" w:rsidP="006561D0">
      <w:pPr>
        <w:pStyle w:val="Heading3rdlevel"/>
      </w:pPr>
      <w:r>
        <w:t>Additional information</w:t>
      </w:r>
    </w:p>
    <w:tbl>
      <w:tblPr>
        <w:tblStyle w:val="TableGrid"/>
        <w:tblW w:w="10435" w:type="dxa"/>
        <w:tblCellMar>
          <w:left w:w="115" w:type="dxa"/>
          <w:right w:w="115" w:type="dxa"/>
        </w:tblCellMar>
        <w:tblLook w:val="01E0" w:firstRow="1" w:lastRow="1" w:firstColumn="1" w:lastColumn="1" w:noHBand="0" w:noVBand="0"/>
      </w:tblPr>
      <w:tblGrid>
        <w:gridCol w:w="1795"/>
        <w:gridCol w:w="3510"/>
        <w:gridCol w:w="2520"/>
        <w:gridCol w:w="2610"/>
      </w:tblGrid>
      <w:tr w:rsidR="006561D0" w:rsidRPr="002B6122" w:rsidTr="00695F0E">
        <w:tc>
          <w:tcPr>
            <w:tcW w:w="1795" w:type="dxa"/>
            <w:tcBorders>
              <w:bottom w:val="single" w:sz="4" w:space="0" w:color="auto"/>
            </w:tcBorders>
          </w:tcPr>
          <w:p w:rsidR="006561D0" w:rsidRPr="002B6122" w:rsidRDefault="00A3739D" w:rsidP="00BA3335">
            <w:pPr>
              <w:pStyle w:val="Tabletext"/>
              <w:rPr>
                <w:rFonts w:cs="Arial"/>
              </w:rPr>
            </w:pPr>
            <w:r w:rsidRPr="002B6122">
              <w:rPr>
                <w:rFonts w:cs="Arial"/>
              </w:rPr>
              <w:t>Program</w:t>
            </w:r>
          </w:p>
        </w:tc>
        <w:tc>
          <w:tcPr>
            <w:tcW w:w="3510" w:type="dxa"/>
            <w:tcBorders>
              <w:bottom w:val="single" w:sz="4" w:space="0" w:color="auto"/>
            </w:tcBorders>
          </w:tcPr>
          <w:p w:rsidR="006561D0" w:rsidRPr="002B6122" w:rsidRDefault="00A3739D" w:rsidP="00BA3335">
            <w:pPr>
              <w:rPr>
                <w:rFonts w:ascii="Arial" w:hAnsi="Arial" w:cs="Arial"/>
              </w:rPr>
            </w:pPr>
            <w:r w:rsidRPr="002B6122">
              <w:rPr>
                <w:rFonts w:ascii="Arial" w:hAnsi="Arial" w:cs="Arial"/>
              </w:rPr>
              <w:t>Family Development</w:t>
            </w:r>
          </w:p>
        </w:tc>
        <w:tc>
          <w:tcPr>
            <w:tcW w:w="2520" w:type="dxa"/>
            <w:shd w:val="clear" w:color="auto" w:fill="D9D9D9" w:themeFill="background1" w:themeFillShade="D9"/>
          </w:tcPr>
          <w:p w:rsidR="006561D0" w:rsidRPr="002B6122" w:rsidRDefault="006561D0" w:rsidP="00BA3335">
            <w:pPr>
              <w:pStyle w:val="Tabletext"/>
              <w:rPr>
                <w:rFonts w:cs="Arial"/>
              </w:rPr>
            </w:pPr>
            <w:r w:rsidRPr="002B6122">
              <w:rPr>
                <w:rFonts w:cs="Arial"/>
              </w:rPr>
              <w:t>Management? (Yes/No)</w:t>
            </w:r>
          </w:p>
        </w:tc>
        <w:tc>
          <w:tcPr>
            <w:tcW w:w="2610" w:type="dxa"/>
            <w:shd w:val="clear" w:color="auto" w:fill="D9D9D9" w:themeFill="background1" w:themeFillShade="D9"/>
          </w:tcPr>
          <w:p w:rsidR="006561D0" w:rsidRPr="002B6122" w:rsidRDefault="006561D0" w:rsidP="00BA3335">
            <w:pPr>
              <w:rPr>
                <w:rFonts w:ascii="Arial" w:hAnsi="Arial" w:cs="Arial"/>
              </w:rPr>
            </w:pPr>
            <w:r w:rsidRPr="002B6122">
              <w:rPr>
                <w:rFonts w:ascii="Arial" w:hAnsi="Arial" w:cs="Arial"/>
              </w:rPr>
              <w:t>No</w:t>
            </w:r>
          </w:p>
        </w:tc>
      </w:tr>
      <w:tr w:rsidR="006561D0" w:rsidRPr="002B6122" w:rsidTr="00695F0E">
        <w:tc>
          <w:tcPr>
            <w:tcW w:w="1795" w:type="dxa"/>
            <w:shd w:val="clear" w:color="auto" w:fill="D9D9D9" w:themeFill="background1" w:themeFillShade="D9"/>
          </w:tcPr>
          <w:p w:rsidR="006561D0" w:rsidRPr="00A02AD9" w:rsidRDefault="006561D0" w:rsidP="00BA3335">
            <w:pPr>
              <w:pStyle w:val="Tabletext"/>
              <w:rPr>
                <w:rFonts w:cs="Arial"/>
                <w:color w:val="auto"/>
              </w:rPr>
            </w:pPr>
            <w:r w:rsidRPr="00A02AD9">
              <w:rPr>
                <w:rFonts w:cs="Arial"/>
                <w:color w:val="auto"/>
              </w:rPr>
              <w:t>Generic title</w:t>
            </w:r>
          </w:p>
        </w:tc>
        <w:tc>
          <w:tcPr>
            <w:tcW w:w="3510" w:type="dxa"/>
            <w:shd w:val="clear" w:color="auto" w:fill="D9D9D9" w:themeFill="background1" w:themeFillShade="D9"/>
          </w:tcPr>
          <w:p w:rsidR="006561D0" w:rsidRPr="00A02AD9" w:rsidRDefault="00572DEE" w:rsidP="00BA3335">
            <w:pPr>
              <w:rPr>
                <w:rFonts w:ascii="Arial" w:hAnsi="Arial" w:cs="Arial"/>
              </w:rPr>
            </w:pPr>
            <w:r w:rsidRPr="00A02AD9">
              <w:rPr>
                <w:rFonts w:ascii="Arial" w:hAnsi="Arial" w:cs="Arial"/>
              </w:rPr>
              <w:t>ECP Recruitment</w:t>
            </w:r>
            <w:r w:rsidR="006561D0" w:rsidRPr="00A02AD9">
              <w:rPr>
                <w:rFonts w:ascii="Arial" w:hAnsi="Arial" w:cs="Arial"/>
              </w:rPr>
              <w:t xml:space="preserve"> Specialist</w:t>
            </w:r>
          </w:p>
        </w:tc>
        <w:tc>
          <w:tcPr>
            <w:tcW w:w="2520" w:type="dxa"/>
          </w:tcPr>
          <w:p w:rsidR="006561D0" w:rsidRPr="002B6122" w:rsidRDefault="006561D0" w:rsidP="00BA3335">
            <w:pPr>
              <w:pStyle w:val="Tabletext"/>
              <w:rPr>
                <w:rFonts w:cs="Arial"/>
              </w:rPr>
            </w:pPr>
            <w:r w:rsidRPr="002B6122">
              <w:rPr>
                <w:rFonts w:cs="Arial"/>
              </w:rPr>
              <w:t>FLSA status</w:t>
            </w:r>
          </w:p>
        </w:tc>
        <w:tc>
          <w:tcPr>
            <w:tcW w:w="2610" w:type="dxa"/>
          </w:tcPr>
          <w:p w:rsidR="006561D0" w:rsidRPr="002B6122" w:rsidRDefault="006561D0" w:rsidP="00BA3335">
            <w:pPr>
              <w:rPr>
                <w:rFonts w:ascii="Arial" w:hAnsi="Arial" w:cs="Arial"/>
              </w:rPr>
            </w:pPr>
            <w:r w:rsidRPr="002B6122">
              <w:rPr>
                <w:rFonts w:ascii="Arial" w:hAnsi="Arial" w:cs="Arial"/>
              </w:rPr>
              <w:t>Non-Exempt</w:t>
            </w:r>
          </w:p>
        </w:tc>
      </w:tr>
      <w:tr w:rsidR="006561D0" w:rsidRPr="002B6122" w:rsidTr="00695F0E">
        <w:tc>
          <w:tcPr>
            <w:tcW w:w="1795" w:type="dxa"/>
            <w:tcBorders>
              <w:bottom w:val="single" w:sz="4" w:space="0" w:color="auto"/>
            </w:tcBorders>
          </w:tcPr>
          <w:p w:rsidR="006561D0" w:rsidRPr="002B6122" w:rsidRDefault="006561D0" w:rsidP="00BA3335">
            <w:pPr>
              <w:pStyle w:val="Tabletext"/>
              <w:rPr>
                <w:rFonts w:cs="Arial"/>
              </w:rPr>
            </w:pPr>
            <w:r w:rsidRPr="002B6122">
              <w:rPr>
                <w:rFonts w:cs="Arial"/>
              </w:rPr>
              <w:t>Pay grade</w:t>
            </w:r>
          </w:p>
        </w:tc>
        <w:tc>
          <w:tcPr>
            <w:tcW w:w="3510" w:type="dxa"/>
            <w:tcBorders>
              <w:bottom w:val="single" w:sz="4" w:space="0" w:color="auto"/>
            </w:tcBorders>
          </w:tcPr>
          <w:p w:rsidR="006561D0" w:rsidRPr="002B6122" w:rsidRDefault="006561D0" w:rsidP="00BA3335">
            <w:pPr>
              <w:rPr>
                <w:rFonts w:ascii="Arial" w:hAnsi="Arial" w:cs="Arial"/>
              </w:rPr>
            </w:pPr>
            <w:r w:rsidRPr="002B6122">
              <w:rPr>
                <w:rFonts w:ascii="Arial" w:hAnsi="Arial" w:cs="Arial"/>
              </w:rPr>
              <w:t>Band 4</w:t>
            </w:r>
            <w:r w:rsidR="004B208B">
              <w:rPr>
                <w:rFonts w:ascii="Arial" w:hAnsi="Arial" w:cs="Arial"/>
              </w:rPr>
              <w:t>C</w:t>
            </w:r>
          </w:p>
        </w:tc>
        <w:tc>
          <w:tcPr>
            <w:tcW w:w="2520" w:type="dxa"/>
            <w:shd w:val="clear" w:color="auto" w:fill="D9D9D9" w:themeFill="background1" w:themeFillShade="D9"/>
          </w:tcPr>
          <w:p w:rsidR="006561D0" w:rsidRPr="00A02AD9" w:rsidRDefault="004B208B" w:rsidP="00BA3335">
            <w:pPr>
              <w:pStyle w:val="Tabletext"/>
              <w:rPr>
                <w:rFonts w:cs="Arial"/>
                <w:color w:val="auto"/>
              </w:rPr>
            </w:pPr>
            <w:r>
              <w:rPr>
                <w:rFonts w:cs="Arial"/>
                <w:color w:val="auto"/>
              </w:rPr>
              <w:t>Updated</w:t>
            </w:r>
          </w:p>
        </w:tc>
        <w:tc>
          <w:tcPr>
            <w:tcW w:w="2610" w:type="dxa"/>
            <w:shd w:val="clear" w:color="auto" w:fill="D9D9D9" w:themeFill="background1" w:themeFillShade="D9"/>
          </w:tcPr>
          <w:p w:rsidR="006561D0" w:rsidRPr="00A02AD9" w:rsidRDefault="002A55B3" w:rsidP="00BA3335">
            <w:pPr>
              <w:rPr>
                <w:rFonts w:ascii="Arial" w:hAnsi="Arial" w:cs="Arial"/>
              </w:rPr>
            </w:pPr>
            <w:r>
              <w:rPr>
                <w:rFonts w:ascii="Arial" w:hAnsi="Arial" w:cs="Arial"/>
              </w:rPr>
              <w:t>August 2020</w:t>
            </w:r>
          </w:p>
        </w:tc>
      </w:tr>
    </w:tbl>
    <w:p w:rsidR="006561D0" w:rsidRPr="002B6122" w:rsidRDefault="006561D0" w:rsidP="006561D0">
      <w:pPr>
        <w:pStyle w:val="ListParagraph"/>
        <w:ind w:left="0"/>
        <w:rPr>
          <w:rFonts w:ascii="Arial" w:hAnsi="Arial" w:cs="Arial"/>
          <w:b/>
          <w:sz w:val="20"/>
          <w:szCs w:val="20"/>
        </w:rPr>
      </w:pPr>
    </w:p>
    <w:p w:rsidR="006561D0" w:rsidRDefault="006561D0" w:rsidP="006561D0">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6561D0" w:rsidRDefault="006561D0" w:rsidP="006561D0">
      <w:pPr>
        <w:pStyle w:val="ListParagraph"/>
        <w:ind w:left="0"/>
        <w:jc w:val="center"/>
        <w:rPr>
          <w:rFonts w:asciiTheme="minorHAnsi" w:hAnsiTheme="minorHAnsi"/>
          <w:b/>
          <w:sz w:val="28"/>
          <w:szCs w:val="28"/>
        </w:rPr>
      </w:pPr>
    </w:p>
    <w:p w:rsidR="006561D0" w:rsidRDefault="006561D0" w:rsidP="006561D0">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6561D0" w:rsidRPr="002B6122" w:rsidRDefault="006561D0" w:rsidP="006561D0">
      <w:pPr>
        <w:pStyle w:val="ListParagraph"/>
        <w:ind w:left="-90"/>
      </w:pPr>
      <w:r w:rsidRPr="002B6122">
        <w:rPr>
          <w:rFonts w:asciiTheme="minorHAnsi" w:hAnsiTheme="minorHAnsi"/>
        </w:rPr>
        <w:t>Signature of Employee</w:t>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r>
      <w:r w:rsidRPr="002B6122">
        <w:rPr>
          <w:rFonts w:asciiTheme="minorHAnsi" w:hAnsiTheme="minorHAnsi"/>
        </w:rPr>
        <w:tab/>
        <w:t>Date</w:t>
      </w:r>
    </w:p>
    <w:p w:rsidR="00904177" w:rsidRDefault="00904177"/>
    <w:sectPr w:rsidR="00904177" w:rsidSect="00572DE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AC" w:rsidRDefault="001517AC">
      <w:pPr>
        <w:spacing w:after="0" w:line="240" w:lineRule="auto"/>
      </w:pPr>
      <w:r>
        <w:separator/>
      </w:r>
    </w:p>
  </w:endnote>
  <w:endnote w:type="continuationSeparator" w:id="0">
    <w:p w:rsidR="001517AC" w:rsidRDefault="0015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0712"/>
      <w:docPartObj>
        <w:docPartGallery w:val="Page Numbers (Bottom of Page)"/>
        <w:docPartUnique/>
      </w:docPartObj>
    </w:sdtPr>
    <w:sdtEndPr>
      <w:rPr>
        <w:noProof/>
      </w:rPr>
    </w:sdtEndPr>
    <w:sdtContent>
      <w:p w:rsidR="00B478AE" w:rsidRDefault="00320006">
        <w:pPr>
          <w:pStyle w:val="Footer"/>
          <w:jc w:val="right"/>
        </w:pPr>
        <w:r>
          <w:fldChar w:fldCharType="begin"/>
        </w:r>
        <w:r>
          <w:instrText xml:space="preserve"> PAGE   \* MERGEFORMAT </w:instrText>
        </w:r>
        <w:r>
          <w:fldChar w:fldCharType="separate"/>
        </w:r>
        <w:r w:rsidR="00145CAA">
          <w:rPr>
            <w:noProof/>
          </w:rPr>
          <w:t>4</w:t>
        </w:r>
        <w:r>
          <w:rPr>
            <w:noProof/>
          </w:rPr>
          <w:fldChar w:fldCharType="end"/>
        </w:r>
      </w:p>
    </w:sdtContent>
  </w:sdt>
  <w:p w:rsidR="007B787A" w:rsidRDefault="0014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AC" w:rsidRDefault="001517AC">
      <w:pPr>
        <w:spacing w:after="0" w:line="240" w:lineRule="auto"/>
      </w:pPr>
      <w:r>
        <w:separator/>
      </w:r>
    </w:p>
  </w:footnote>
  <w:footnote w:type="continuationSeparator" w:id="0">
    <w:p w:rsidR="001517AC" w:rsidRDefault="0015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20" w:rsidRDefault="00145CAA">
    <w:pPr>
      <w:pStyle w:val="Header"/>
      <w:jc w:val="right"/>
    </w:pPr>
  </w:p>
  <w:p w:rsidR="003F6820" w:rsidRDefault="0014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82806D7"/>
    <w:multiLevelType w:val="hybridMultilevel"/>
    <w:tmpl w:val="42D0B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7F6F"/>
    <w:multiLevelType w:val="hybridMultilevel"/>
    <w:tmpl w:val="4B042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A3AB1D0">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5CEB"/>
    <w:multiLevelType w:val="hybridMultilevel"/>
    <w:tmpl w:val="BA6AE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F6E60"/>
    <w:multiLevelType w:val="hybridMultilevel"/>
    <w:tmpl w:val="3D4E6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5734D"/>
    <w:multiLevelType w:val="hybridMultilevel"/>
    <w:tmpl w:val="1BAE53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550EC2"/>
    <w:multiLevelType w:val="hybridMultilevel"/>
    <w:tmpl w:val="77B8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B0C3E"/>
    <w:multiLevelType w:val="hybridMultilevel"/>
    <w:tmpl w:val="9E98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153EB"/>
    <w:multiLevelType w:val="hybridMultilevel"/>
    <w:tmpl w:val="51CEC4C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1AF505F"/>
    <w:multiLevelType w:val="hybridMultilevel"/>
    <w:tmpl w:val="0CE885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527C7"/>
    <w:multiLevelType w:val="hybridMultilevel"/>
    <w:tmpl w:val="568CAE32"/>
    <w:lvl w:ilvl="0" w:tplc="5BD0A878">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357B5E"/>
    <w:multiLevelType w:val="hybridMultilevel"/>
    <w:tmpl w:val="C45A3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83042"/>
    <w:multiLevelType w:val="hybridMultilevel"/>
    <w:tmpl w:val="EE5E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820AB"/>
    <w:multiLevelType w:val="hybridMultilevel"/>
    <w:tmpl w:val="025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F3F65"/>
    <w:multiLevelType w:val="hybridMultilevel"/>
    <w:tmpl w:val="6D1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337AD"/>
    <w:multiLevelType w:val="hybridMultilevel"/>
    <w:tmpl w:val="1A0CC37C"/>
    <w:lvl w:ilvl="0" w:tplc="0138093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6">
    <w:abstractNumId w:val="2"/>
  </w:num>
  <w:num w:numId="7">
    <w:abstractNumId w:val="14"/>
  </w:num>
  <w:num w:numId="8">
    <w:abstractNumId w:val="15"/>
  </w:num>
  <w:num w:numId="9">
    <w:abstractNumId w:val="4"/>
  </w:num>
  <w:num w:numId="10">
    <w:abstractNumId w:val="5"/>
  </w:num>
  <w:num w:numId="11">
    <w:abstractNumId w:val="9"/>
  </w:num>
  <w:num w:numId="12">
    <w:abstractNumId w:val="16"/>
  </w:num>
  <w:num w:numId="13">
    <w:abstractNumId w:val="12"/>
  </w:num>
  <w:num w:numId="14">
    <w:abstractNumId w:val="6"/>
  </w:num>
  <w:num w:numId="15">
    <w:abstractNumId w:val="10"/>
  </w:num>
  <w:num w:numId="16">
    <w:abstractNumId w:val="1"/>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0"/>
    <w:rsid w:val="0000018D"/>
    <w:rsid w:val="000D60E3"/>
    <w:rsid w:val="000D70CB"/>
    <w:rsid w:val="000F05D6"/>
    <w:rsid w:val="000F147D"/>
    <w:rsid w:val="00145CAA"/>
    <w:rsid w:val="001517AC"/>
    <w:rsid w:val="00154F37"/>
    <w:rsid w:val="001A2F5C"/>
    <w:rsid w:val="001D2C9F"/>
    <w:rsid w:val="001E6453"/>
    <w:rsid w:val="002A55B3"/>
    <w:rsid w:val="002B6122"/>
    <w:rsid w:val="00304367"/>
    <w:rsid w:val="00317FAD"/>
    <w:rsid w:val="00320006"/>
    <w:rsid w:val="00342F76"/>
    <w:rsid w:val="003D0FCD"/>
    <w:rsid w:val="004B208B"/>
    <w:rsid w:val="004C2783"/>
    <w:rsid w:val="00572DEE"/>
    <w:rsid w:val="00644F19"/>
    <w:rsid w:val="0065232B"/>
    <w:rsid w:val="006561D0"/>
    <w:rsid w:val="00695F0E"/>
    <w:rsid w:val="007114C2"/>
    <w:rsid w:val="00727E9D"/>
    <w:rsid w:val="007A0230"/>
    <w:rsid w:val="00836473"/>
    <w:rsid w:val="00904177"/>
    <w:rsid w:val="00924E80"/>
    <w:rsid w:val="00933E37"/>
    <w:rsid w:val="00973160"/>
    <w:rsid w:val="009764AF"/>
    <w:rsid w:val="00A02AD9"/>
    <w:rsid w:val="00A3739D"/>
    <w:rsid w:val="00B14EAF"/>
    <w:rsid w:val="00B40BC2"/>
    <w:rsid w:val="00B630E9"/>
    <w:rsid w:val="00BE30B1"/>
    <w:rsid w:val="00D17DE6"/>
    <w:rsid w:val="00DD0BD9"/>
    <w:rsid w:val="00E521DE"/>
    <w:rsid w:val="00E77B6F"/>
    <w:rsid w:val="00E8315E"/>
    <w:rsid w:val="00EC341C"/>
    <w:rsid w:val="00ED6209"/>
    <w:rsid w:val="00F56240"/>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EFD"/>
  <w15:chartTrackingRefBased/>
  <w15:docId w15:val="{BAC6F7DF-E164-4247-A1C4-70C4C7B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D0"/>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656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D0"/>
    <w:pPr>
      <w:ind w:left="720"/>
      <w:contextualSpacing/>
    </w:pPr>
  </w:style>
  <w:style w:type="paragraph" w:customStyle="1" w:styleId="Tabletext">
    <w:name w:val="Table text"/>
    <w:basedOn w:val="Normal"/>
    <w:rsid w:val="006561D0"/>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6561D0"/>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6561D0"/>
    <w:rPr>
      <w:rFonts w:ascii="Arial" w:eastAsia="Times New Roman" w:hAnsi="Arial" w:cs="Times New Roman"/>
      <w:b/>
      <w:color w:val="000000"/>
      <w:kern w:val="24"/>
      <w:sz w:val="20"/>
      <w:szCs w:val="20"/>
    </w:rPr>
  </w:style>
  <w:style w:type="table" w:styleId="TableGrid">
    <w:name w:val="Table Grid"/>
    <w:basedOn w:val="TableNormal"/>
    <w:rsid w:val="006561D0"/>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0"/>
    <w:rPr>
      <w:rFonts w:ascii="Calibri" w:eastAsia="Times New Roman" w:hAnsi="Calibri" w:cs="Times New Roman"/>
    </w:rPr>
  </w:style>
  <w:style w:type="paragraph" w:styleId="Footer">
    <w:name w:val="footer"/>
    <w:basedOn w:val="Normal"/>
    <w:link w:val="FooterChar"/>
    <w:uiPriority w:val="99"/>
    <w:unhideWhenUsed/>
    <w:rsid w:val="0065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1D0"/>
    <w:rPr>
      <w:rFonts w:ascii="Calibri" w:eastAsia="Times New Roman" w:hAnsi="Calibri" w:cs="Times New Roman"/>
    </w:rPr>
  </w:style>
  <w:style w:type="character" w:customStyle="1" w:styleId="Heading3Char">
    <w:name w:val="Heading 3 Char"/>
    <w:basedOn w:val="DefaultParagraphFont"/>
    <w:link w:val="Heading3"/>
    <w:uiPriority w:val="9"/>
    <w:semiHidden/>
    <w:rsid w:val="006561D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95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0E"/>
    <w:rPr>
      <w:rFonts w:ascii="Segoe UI" w:eastAsia="Times New Roman" w:hAnsi="Segoe UI" w:cs="Segoe UI"/>
      <w:sz w:val="18"/>
      <w:szCs w:val="18"/>
    </w:rPr>
  </w:style>
  <w:style w:type="character" w:customStyle="1" w:styleId="uimktc">
    <w:name w:val="uimktc"/>
    <w:basedOn w:val="DefaultParagraphFont"/>
    <w:rsid w:val="0000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37646">
      <w:bodyDiv w:val="1"/>
      <w:marLeft w:val="0"/>
      <w:marRight w:val="0"/>
      <w:marTop w:val="0"/>
      <w:marBottom w:val="0"/>
      <w:divBdr>
        <w:top w:val="none" w:sz="0" w:space="0" w:color="auto"/>
        <w:left w:val="none" w:sz="0" w:space="0" w:color="auto"/>
        <w:bottom w:val="none" w:sz="0" w:space="0" w:color="auto"/>
        <w:right w:val="none" w:sz="0" w:space="0" w:color="auto"/>
      </w:divBdr>
    </w:div>
    <w:div w:id="11508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Allison Wilson</cp:lastModifiedBy>
  <cp:revision>2</cp:revision>
  <cp:lastPrinted>2016-06-09T18:07:00Z</cp:lastPrinted>
  <dcterms:created xsi:type="dcterms:W3CDTF">2020-08-25T17:55:00Z</dcterms:created>
  <dcterms:modified xsi:type="dcterms:W3CDTF">2020-08-25T17:55:00Z</dcterms:modified>
</cp:coreProperties>
</file>